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3FE2B" w14:textId="1F68A227" w:rsidR="00AA422A" w:rsidRPr="00AF001A" w:rsidRDefault="00AF001A" w:rsidP="00FC5E4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AF001A">
        <w:rPr>
          <w:rFonts w:ascii="Arial" w:hAnsi="Arial" w:cs="Arial"/>
          <w:b/>
          <w:bCs/>
          <w:sz w:val="32"/>
          <w:szCs w:val="32"/>
        </w:rPr>
        <w:t>30.01.2024 г. № 05</w:t>
      </w:r>
    </w:p>
    <w:p w14:paraId="477A81BC" w14:textId="2D81978D" w:rsidR="00FC5E4F" w:rsidRPr="00AF001A" w:rsidRDefault="00FC5E4F" w:rsidP="00FC5E4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AF001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0F1B158F" w14:textId="5B7B2DD2" w:rsidR="00FC5E4F" w:rsidRPr="00AF001A" w:rsidRDefault="00FC5E4F" w:rsidP="00FC5E4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AF001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2B28543D" w14:textId="0CC1180B" w:rsidR="00FC5E4F" w:rsidRPr="00AF001A" w:rsidRDefault="00FC5E4F" w:rsidP="00FC5E4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AF001A">
        <w:rPr>
          <w:rFonts w:ascii="Arial" w:hAnsi="Arial" w:cs="Arial"/>
          <w:b/>
          <w:bCs/>
          <w:sz w:val="32"/>
          <w:szCs w:val="32"/>
        </w:rPr>
        <w:t>БРАТСКИЙ МУНИЦИПАЛЬНЫЙ РАЙОН</w:t>
      </w:r>
    </w:p>
    <w:p w14:paraId="0D716304" w14:textId="7F5F298F" w:rsidR="00FC5E4F" w:rsidRPr="00AF001A" w:rsidRDefault="00FC5E4F" w:rsidP="00FC5E4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AF001A">
        <w:rPr>
          <w:rFonts w:ascii="Arial" w:hAnsi="Arial" w:cs="Arial"/>
          <w:b/>
          <w:bCs/>
          <w:sz w:val="32"/>
          <w:szCs w:val="32"/>
        </w:rPr>
        <w:t>КАЛТУКСКОЕ МУНИЦИПАЛЬНОЕ ОБРАЗОВАНИЕ</w:t>
      </w:r>
    </w:p>
    <w:p w14:paraId="6DFBA44B" w14:textId="4853C613" w:rsidR="00FC5E4F" w:rsidRPr="00AF001A" w:rsidRDefault="00FC5E4F" w:rsidP="00FC5E4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AF001A">
        <w:rPr>
          <w:rFonts w:ascii="Arial" w:hAnsi="Arial" w:cs="Arial"/>
          <w:b/>
          <w:bCs/>
          <w:sz w:val="32"/>
          <w:szCs w:val="32"/>
        </w:rPr>
        <w:t>АДМИНИСТРАЦИЯ</w:t>
      </w:r>
    </w:p>
    <w:p w14:paraId="1EF5E4F3" w14:textId="69E1A06D" w:rsidR="00FC5E4F" w:rsidRPr="00AF001A" w:rsidRDefault="00FC5E4F" w:rsidP="00FC5E4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AF001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632E3CDC" w14:textId="77777777" w:rsidR="00FC5E4F" w:rsidRPr="00AF001A" w:rsidRDefault="00FC5E4F" w:rsidP="00FC5E4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117BC4D4" w14:textId="75840698" w:rsidR="00FC5E4F" w:rsidRPr="00AF001A" w:rsidRDefault="0025280A" w:rsidP="00FC5E4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AF001A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АДМИНИСТРАТИВНЫЙ РЕГЛАМЕНТ ПРЕДОСТАВЛЕНИЯ МУНИЦИПАЛЬНОЙ УСЛУГИ «ПРИНЯТИЕ НА УЧЕТ ГРАЖДАН, В КАЧЕСТВЕ НУЖДАЮЩИХСЯ В ЖИЛЫХ ПОМЕЩЕНИЯХ, НА ТЕРРИТОРИИ КАЛТУКСКОГО МУНИЦИПАЛЬНОГО ОБРАЗОВАНИЯ», </w:t>
      </w:r>
      <w:bookmarkStart w:id="0" w:name="_Hlk154474914"/>
      <w:r w:rsidRPr="00AF001A">
        <w:rPr>
          <w:rFonts w:ascii="Arial" w:hAnsi="Arial" w:cs="Arial"/>
          <w:b/>
          <w:bCs/>
          <w:sz w:val="32"/>
          <w:szCs w:val="32"/>
        </w:rPr>
        <w:t>УТВЕРЖДЕННЫЙ ПОСТАНОВЛЕНИЕМ АДМИНИСТРАЦИИ КАЛТУКСКОГО СЕЛЬСКОГО ПОСЕЛЕНИЯ ОТ 08.12.2022 Г. № 75</w:t>
      </w:r>
      <w:bookmarkEnd w:id="0"/>
    </w:p>
    <w:p w14:paraId="21CEE17A" w14:textId="77777777" w:rsidR="00FC5E4F" w:rsidRDefault="00FC5E4F" w:rsidP="00FC5E4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8B273D2" w14:textId="40770D6C" w:rsidR="00FC5E4F" w:rsidRDefault="00FC5E4F" w:rsidP="00FC5E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C5E4F">
        <w:rPr>
          <w:rFonts w:ascii="Arial" w:hAnsi="Arial" w:cs="Arial"/>
          <w:sz w:val="24"/>
          <w:szCs w:val="24"/>
        </w:rPr>
        <w:t xml:space="preserve"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Федерального закона от 27.07.2010 г. № 210-ФЗ «</w:t>
      </w:r>
      <w:r w:rsidRPr="00FC5E4F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  <w:sz w:val="24"/>
          <w:szCs w:val="24"/>
        </w:rPr>
        <w:t>», руководствуясь</w:t>
      </w:r>
      <w:r w:rsidR="00162EDC" w:rsidRPr="00162EDC">
        <w:t xml:space="preserve"> </w:t>
      </w:r>
      <w:r w:rsidR="00162EDC" w:rsidRPr="00162EDC">
        <w:rPr>
          <w:rFonts w:ascii="Arial" w:hAnsi="Arial" w:cs="Arial"/>
          <w:sz w:val="24"/>
          <w:szCs w:val="24"/>
        </w:rPr>
        <w:t>Соглашением между органами местного самоуправления муниципального района и поселения о передаче осуществления части своих полномочий № 5 от 20.01.2023 г.</w:t>
      </w:r>
      <w:r w:rsidR="00162E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C5E4F">
        <w:rPr>
          <w:rFonts w:ascii="Arial" w:hAnsi="Arial" w:cs="Arial"/>
          <w:sz w:val="24"/>
          <w:szCs w:val="24"/>
        </w:rPr>
        <w:t>статьями 39, 46 Устава Калтукского муниципального образования, администрация Калтукского сельского поселения,</w:t>
      </w:r>
      <w:r>
        <w:rPr>
          <w:rFonts w:ascii="Arial" w:hAnsi="Arial" w:cs="Arial"/>
          <w:sz w:val="24"/>
          <w:szCs w:val="24"/>
        </w:rPr>
        <w:t xml:space="preserve"> -</w:t>
      </w:r>
    </w:p>
    <w:p w14:paraId="0C221302" w14:textId="77777777" w:rsidR="00FC5E4F" w:rsidRPr="00FC5E4F" w:rsidRDefault="00FC5E4F" w:rsidP="00FC5E4F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36791FE0" w14:textId="01FE4D09" w:rsidR="00FC5E4F" w:rsidRPr="0025280A" w:rsidRDefault="00FC5E4F" w:rsidP="00FC5E4F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25280A">
        <w:rPr>
          <w:rFonts w:ascii="Arial" w:hAnsi="Arial" w:cs="Arial"/>
          <w:b/>
          <w:bCs/>
          <w:sz w:val="30"/>
          <w:szCs w:val="30"/>
        </w:rPr>
        <w:t>ПОСТАНОВЛЯЕТ:</w:t>
      </w:r>
    </w:p>
    <w:p w14:paraId="48279B35" w14:textId="77777777" w:rsidR="00FC5E4F" w:rsidRPr="00FC5E4F" w:rsidRDefault="00FC5E4F" w:rsidP="00FC5E4F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10ACA361" w14:textId="1C22FFC4" w:rsidR="00FC5E4F" w:rsidRDefault="00FC5E4F" w:rsidP="00FC5E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7330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984BE5">
        <w:rPr>
          <w:rFonts w:ascii="Arial" w:hAnsi="Arial" w:cs="Arial"/>
          <w:sz w:val="24"/>
          <w:szCs w:val="24"/>
        </w:rPr>
        <w:t xml:space="preserve">Внести следующие изменения и дополнения в </w:t>
      </w:r>
      <w:r w:rsidR="00984BE5" w:rsidRPr="00984BE5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«Принятие на учет граждан, в качестве нуждающихся в жилых помещениях, на территории Калтукского муниципального образования»</w:t>
      </w:r>
      <w:r w:rsidR="00EE625B">
        <w:rPr>
          <w:rFonts w:ascii="Arial" w:hAnsi="Arial" w:cs="Arial"/>
          <w:sz w:val="24"/>
          <w:szCs w:val="24"/>
        </w:rPr>
        <w:t xml:space="preserve">, </w:t>
      </w:r>
      <w:r w:rsidR="00EE625B" w:rsidRPr="00EE625B">
        <w:rPr>
          <w:rFonts w:ascii="Arial" w:hAnsi="Arial" w:cs="Arial"/>
          <w:sz w:val="24"/>
          <w:szCs w:val="24"/>
        </w:rPr>
        <w:t>утвержденный постановлением администрации Калтукского сельского поселения от 08.12.2022 г. № 75</w:t>
      </w:r>
      <w:r w:rsidR="00EE625B">
        <w:rPr>
          <w:rFonts w:ascii="Arial" w:hAnsi="Arial" w:cs="Arial"/>
          <w:sz w:val="24"/>
          <w:szCs w:val="24"/>
        </w:rPr>
        <w:t xml:space="preserve"> (далее – Регламент):</w:t>
      </w:r>
    </w:p>
    <w:p w14:paraId="36A72103" w14:textId="77777777" w:rsidR="00B92138" w:rsidRDefault="00EE625B" w:rsidP="00FC5E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B92138">
        <w:rPr>
          <w:rFonts w:ascii="Arial" w:hAnsi="Arial" w:cs="Arial"/>
          <w:sz w:val="24"/>
          <w:szCs w:val="24"/>
        </w:rPr>
        <w:t>Преамбулу Регламента после слов «</w:t>
      </w:r>
      <w:r w:rsidR="00B92138" w:rsidRPr="00B92138">
        <w:rPr>
          <w:rFonts w:ascii="Arial" w:hAnsi="Arial" w:cs="Arial"/>
          <w:sz w:val="24"/>
          <w:szCs w:val="24"/>
        </w:rPr>
        <w:t>и муниципальных услуг»,</w:t>
      </w:r>
      <w:r w:rsidR="00B92138">
        <w:rPr>
          <w:rFonts w:ascii="Arial" w:hAnsi="Arial" w:cs="Arial"/>
          <w:sz w:val="24"/>
          <w:szCs w:val="24"/>
        </w:rPr>
        <w:t>» дополнить словами «руководствуясь Соглашением между органами местного самоуправления муниципального района и поселения о передаче осуществления части своих полномочий № 5 от 20.01.2023 г.»;</w:t>
      </w:r>
    </w:p>
    <w:p w14:paraId="69A185CF" w14:textId="2D580BA0" w:rsidR="00EE625B" w:rsidRDefault="00B92138" w:rsidP="00FC5E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482419">
        <w:rPr>
          <w:rFonts w:ascii="Arial" w:hAnsi="Arial" w:cs="Arial"/>
          <w:sz w:val="24"/>
          <w:szCs w:val="24"/>
        </w:rPr>
        <w:t>В подпункте 2.3.3 пункта 2.3 Регламента слова «</w:t>
      </w:r>
      <w:r w:rsidR="00482419" w:rsidRPr="00482419">
        <w:rPr>
          <w:rFonts w:ascii="Arial" w:hAnsi="Arial" w:cs="Arial"/>
          <w:sz w:val="24"/>
          <w:szCs w:val="24"/>
        </w:rPr>
        <w:t>Пенсионным Фондом</w:t>
      </w:r>
      <w:r w:rsidR="0048241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482419">
        <w:rPr>
          <w:rFonts w:ascii="Arial" w:hAnsi="Arial" w:cs="Arial"/>
          <w:sz w:val="24"/>
          <w:szCs w:val="24"/>
        </w:rPr>
        <w:t>заменить словами «Фондом пенсионного и социального страхования»;</w:t>
      </w:r>
    </w:p>
    <w:p w14:paraId="3D102BD1" w14:textId="36C7A496" w:rsidR="00482419" w:rsidRDefault="00482419" w:rsidP="00FC5E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подпункте 2.3.4 пункта 2.3 Регламента слова «</w:t>
      </w:r>
      <w:r w:rsidRPr="00482419">
        <w:rPr>
          <w:rFonts w:ascii="Arial" w:hAnsi="Arial" w:cs="Arial"/>
          <w:sz w:val="24"/>
          <w:szCs w:val="24"/>
        </w:rPr>
        <w:t>Федеральной службы государственной регистрации, кадастра и картографии</w:t>
      </w:r>
      <w:r>
        <w:rPr>
          <w:rFonts w:ascii="Arial" w:hAnsi="Arial" w:cs="Arial"/>
          <w:sz w:val="24"/>
          <w:szCs w:val="24"/>
        </w:rPr>
        <w:t>» заменить словами «публично-правовой компанией «Роскадастр»</w:t>
      </w:r>
      <w:r w:rsidR="00BC71E2">
        <w:rPr>
          <w:rFonts w:ascii="Arial" w:hAnsi="Arial" w:cs="Arial"/>
          <w:sz w:val="24"/>
          <w:szCs w:val="24"/>
        </w:rPr>
        <w:t>;</w:t>
      </w:r>
    </w:p>
    <w:p w14:paraId="79714895" w14:textId="3F191417" w:rsidR="00BC71E2" w:rsidRDefault="00BC71E2" w:rsidP="00FC5E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246869">
        <w:rPr>
          <w:rFonts w:ascii="Arial" w:hAnsi="Arial" w:cs="Arial"/>
          <w:sz w:val="24"/>
          <w:szCs w:val="24"/>
        </w:rPr>
        <w:t>Подпункт 2.8.7 пункта 2.8 Регламента изложить в следующей редакции:</w:t>
      </w:r>
    </w:p>
    <w:p w14:paraId="52AEC303" w14:textId="034A7C17" w:rsidR="00246869" w:rsidRDefault="00246869" w:rsidP="00FC5E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«2.8.7. Д</w:t>
      </w:r>
      <w:r w:rsidRPr="00246869">
        <w:rPr>
          <w:rFonts w:ascii="Arial" w:hAnsi="Arial" w:cs="Arial"/>
          <w:sz w:val="24"/>
          <w:szCs w:val="24"/>
        </w:rPr>
        <w:t>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гражданина-заявителя или членов его семьи</w:t>
      </w:r>
      <w:r>
        <w:rPr>
          <w:rFonts w:ascii="Arial" w:hAnsi="Arial" w:cs="Arial"/>
          <w:sz w:val="24"/>
          <w:szCs w:val="24"/>
        </w:rPr>
        <w:t>.»;</w:t>
      </w:r>
    </w:p>
    <w:p w14:paraId="40F384D8" w14:textId="77777777" w:rsidR="00163A28" w:rsidRPr="00163A28" w:rsidRDefault="00246869" w:rsidP="00163A2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163A28" w:rsidRPr="00163A28">
        <w:rPr>
          <w:rFonts w:ascii="Arial" w:hAnsi="Arial" w:cs="Arial"/>
          <w:sz w:val="24"/>
          <w:szCs w:val="24"/>
        </w:rPr>
        <w:t>Пункт 2.11 Регламента изложить в следующей редакции:</w:t>
      </w:r>
    </w:p>
    <w:p w14:paraId="593C2244" w14:textId="77777777" w:rsidR="00163A28" w:rsidRPr="00163A28" w:rsidRDefault="00163A28" w:rsidP="00163A2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3A28">
        <w:rPr>
          <w:rFonts w:ascii="Arial" w:hAnsi="Arial" w:cs="Arial"/>
          <w:sz w:val="24"/>
          <w:szCs w:val="24"/>
        </w:rPr>
        <w:t xml:space="preserve">«2.11.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</w:t>
      </w:r>
      <w:proofErr w:type="gramStart"/>
      <w:r w:rsidRPr="00163A28">
        <w:rPr>
          <w:rFonts w:ascii="Arial" w:hAnsi="Arial" w:cs="Arial"/>
          <w:sz w:val="24"/>
          <w:szCs w:val="24"/>
        </w:rPr>
        <w:t>обращения :</w:t>
      </w:r>
      <w:proofErr w:type="gramEnd"/>
    </w:p>
    <w:p w14:paraId="72FB75B3" w14:textId="77777777" w:rsidR="00163A28" w:rsidRPr="00163A28" w:rsidRDefault="00163A28" w:rsidP="00163A2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3A28">
        <w:rPr>
          <w:rFonts w:ascii="Arial" w:hAnsi="Arial" w:cs="Arial"/>
          <w:sz w:val="24"/>
          <w:szCs w:val="24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14:paraId="33DF3C8E" w14:textId="77777777" w:rsidR="00163A28" w:rsidRPr="00163A28" w:rsidRDefault="00163A28" w:rsidP="00163A2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3A28">
        <w:rPr>
          <w:rFonts w:ascii="Arial" w:hAnsi="Arial" w:cs="Arial"/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14:paraId="1622D60D" w14:textId="77777777" w:rsidR="00163A28" w:rsidRPr="00163A28" w:rsidRDefault="00163A28" w:rsidP="00163A2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3A28">
        <w:rPr>
          <w:rFonts w:ascii="Arial" w:hAnsi="Arial" w:cs="Arial"/>
          <w:sz w:val="24"/>
          <w:szCs w:val="24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14:paraId="517A689E" w14:textId="77777777" w:rsidR="00163A28" w:rsidRPr="00163A28" w:rsidRDefault="00163A28" w:rsidP="00163A2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3A28">
        <w:rPr>
          <w:rFonts w:ascii="Arial" w:hAnsi="Arial" w:cs="Arial"/>
          <w:sz w:val="24"/>
          <w:szCs w:val="24"/>
        </w:rPr>
        <w:t>сведения об инвалидности;</w:t>
      </w:r>
    </w:p>
    <w:p w14:paraId="600C6291" w14:textId="77777777" w:rsidR="00163A28" w:rsidRPr="00163A28" w:rsidRDefault="00163A28" w:rsidP="00163A2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3A28">
        <w:rPr>
          <w:rFonts w:ascii="Arial" w:hAnsi="Arial" w:cs="Arial"/>
          <w:sz w:val="24"/>
          <w:szCs w:val="24"/>
        </w:rPr>
        <w:t>сведения о реабилитации лица, репрессированного по политическим мотивам;</w:t>
      </w:r>
    </w:p>
    <w:p w14:paraId="562E4777" w14:textId="77777777" w:rsidR="00163A28" w:rsidRPr="00163A28" w:rsidRDefault="00163A28" w:rsidP="00163A2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3A28">
        <w:rPr>
          <w:rFonts w:ascii="Arial" w:hAnsi="Arial" w:cs="Arial"/>
          <w:sz w:val="24"/>
          <w:szCs w:val="24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14:paraId="4878848F" w14:textId="77777777" w:rsidR="00163A28" w:rsidRPr="00163A28" w:rsidRDefault="00163A28" w:rsidP="00163A2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3A28">
        <w:rPr>
          <w:rFonts w:ascii="Arial" w:hAnsi="Arial" w:cs="Arial"/>
          <w:sz w:val="24"/>
          <w:szCs w:val="24"/>
        </w:rPr>
        <w:t>сведения о страховом стаже застрахованного лица; сведениями из договора социального найма жилого помещения;</w:t>
      </w:r>
    </w:p>
    <w:p w14:paraId="5282441B" w14:textId="77777777" w:rsidR="00163A28" w:rsidRPr="00163A28" w:rsidRDefault="00163A28" w:rsidP="00163A2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3A28">
        <w:rPr>
          <w:rFonts w:ascii="Arial" w:hAnsi="Arial" w:cs="Arial"/>
          <w:sz w:val="24"/>
          <w:szCs w:val="24"/>
        </w:rPr>
        <w:t>сведения, подтверждающие наличие действующего удостоверения многодетной семьи;</w:t>
      </w:r>
    </w:p>
    <w:p w14:paraId="6A7B97B2" w14:textId="77777777" w:rsidR="00163A28" w:rsidRPr="00163A28" w:rsidRDefault="00163A28" w:rsidP="00163A2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3A28">
        <w:rPr>
          <w:rFonts w:ascii="Arial" w:hAnsi="Arial" w:cs="Arial"/>
          <w:sz w:val="24"/>
          <w:szCs w:val="24"/>
        </w:rPr>
        <w:t>сведения из Единого государственного реестра юридических лиц; сведения из Единого государственного реестра индивидуальных предпринимателей;</w:t>
      </w:r>
    </w:p>
    <w:p w14:paraId="22778A57" w14:textId="77777777" w:rsidR="00163A28" w:rsidRPr="00163A28" w:rsidRDefault="00163A28" w:rsidP="00163A2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3A28">
        <w:rPr>
          <w:rFonts w:ascii="Arial" w:hAnsi="Arial" w:cs="Arial"/>
          <w:sz w:val="24"/>
          <w:szCs w:val="24"/>
        </w:rPr>
        <w:t>документы, подтверждающие регистрацию по месту жительства гражданина-заявителя и членов его семьи;</w:t>
      </w:r>
    </w:p>
    <w:p w14:paraId="5F02FD0D" w14:textId="77777777" w:rsidR="00163A28" w:rsidRPr="00163A28" w:rsidRDefault="00163A28" w:rsidP="00163A2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3A28">
        <w:rPr>
          <w:rFonts w:ascii="Arial" w:hAnsi="Arial" w:cs="Arial"/>
          <w:sz w:val="24"/>
          <w:szCs w:val="24"/>
        </w:rPr>
        <w:t>документы, в установленном порядке подтверждающие доходы гражданина-заявителя и членов его семьи, учитываемые при признании граждан малоимущими в соответствии с законодательством Иркутской области (налоговые декларации, справки о доходах физического лица и иные документы);</w:t>
      </w:r>
    </w:p>
    <w:p w14:paraId="6E869EEA" w14:textId="10B2C693" w:rsidR="00246869" w:rsidRDefault="00163A28" w:rsidP="00163A2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3A28">
        <w:rPr>
          <w:rFonts w:ascii="Arial" w:hAnsi="Arial" w:cs="Arial"/>
          <w:sz w:val="24"/>
          <w:szCs w:val="24"/>
        </w:rPr>
        <w:t>документы, содержащие в соответствии с законодательством сведения о рыночной стоимости принадлежащего на праве собственности гражданину-заявителю и членам его семьи имущества, подлежащего налогообложению (в случае отсутствия заявления гражданина о проведении оценки данного имущества органом местного самоуправления - по рыночной стоимости данного имущества, сложившейся в соответствующем муниципальном образовании).»;</w:t>
      </w:r>
    </w:p>
    <w:p w14:paraId="7110501D" w14:textId="5E155555" w:rsidR="00163A28" w:rsidRDefault="00163A28" w:rsidP="00163A2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166F5B">
        <w:rPr>
          <w:rFonts w:ascii="Arial" w:hAnsi="Arial" w:cs="Arial"/>
          <w:sz w:val="24"/>
          <w:szCs w:val="24"/>
        </w:rPr>
        <w:t>Пункт 2.15 Регламента изложит</w:t>
      </w:r>
      <w:r w:rsidR="0075533F">
        <w:rPr>
          <w:rFonts w:ascii="Arial" w:hAnsi="Arial" w:cs="Arial"/>
          <w:sz w:val="24"/>
          <w:szCs w:val="24"/>
        </w:rPr>
        <w:t>ь</w:t>
      </w:r>
      <w:r w:rsidR="00166F5B">
        <w:rPr>
          <w:rFonts w:ascii="Arial" w:hAnsi="Arial" w:cs="Arial"/>
          <w:sz w:val="24"/>
          <w:szCs w:val="24"/>
        </w:rPr>
        <w:t xml:space="preserve"> в следующей редакции:</w:t>
      </w:r>
    </w:p>
    <w:p w14:paraId="544F0153" w14:textId="77777777" w:rsidR="00CC51A3" w:rsidRPr="00CC51A3" w:rsidRDefault="00166F5B" w:rsidP="00CC51A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«2.15. </w:t>
      </w:r>
      <w:r w:rsidR="00CC51A3" w:rsidRPr="00CC51A3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14:paraId="75F2B034" w14:textId="77777777" w:rsidR="00CC51A3" w:rsidRPr="00CC51A3" w:rsidRDefault="00CC51A3" w:rsidP="00CC51A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51A3">
        <w:rPr>
          <w:rFonts w:ascii="Arial" w:hAnsi="Arial" w:cs="Arial"/>
          <w:sz w:val="24"/>
          <w:szCs w:val="24"/>
        </w:rPr>
        <w:t>1) не представлены предусмотренные частью 4 статьи 52 Жилищного кодекса документы, обязанность по представлению которых возложена на заявителя;</w:t>
      </w:r>
    </w:p>
    <w:p w14:paraId="7A5EC009" w14:textId="77777777" w:rsidR="00CC51A3" w:rsidRPr="00CC51A3" w:rsidRDefault="00CC51A3" w:rsidP="00CC51A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51A3">
        <w:rPr>
          <w:rFonts w:ascii="Arial" w:hAnsi="Arial" w:cs="Arial"/>
          <w:sz w:val="24"/>
          <w:szCs w:val="24"/>
        </w:rPr>
        <w:t xml:space="preserve">2) ответ органа местного самоуправления либо подведомственной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настоящего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</w:t>
      </w:r>
      <w:r w:rsidRPr="00CC51A3">
        <w:rPr>
          <w:rFonts w:ascii="Arial" w:hAnsi="Arial" w:cs="Arial"/>
          <w:sz w:val="24"/>
          <w:szCs w:val="24"/>
        </w:rPr>
        <w:lastRenderedPageBreak/>
        <w:t>подтверждает право соответствующих граждан состоять на учете в качестве нуждающихся в жилых помещениях;</w:t>
      </w:r>
    </w:p>
    <w:p w14:paraId="1FFA10EF" w14:textId="77777777" w:rsidR="00CC51A3" w:rsidRPr="00CC51A3" w:rsidRDefault="00CC51A3" w:rsidP="00CC51A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51A3">
        <w:rPr>
          <w:rFonts w:ascii="Arial" w:hAnsi="Arial" w:cs="Arial"/>
          <w:sz w:val="24"/>
          <w:szCs w:val="24"/>
        </w:rPr>
        <w:t>3) представленными документами и сведениями не подтверждается право гражданина состоять на учете в качестве нуждающихся в жилых помещениях;</w:t>
      </w:r>
    </w:p>
    <w:p w14:paraId="63CAB3D2" w14:textId="74EF7235" w:rsidR="00166F5B" w:rsidRDefault="00CC51A3" w:rsidP="00CC51A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51A3">
        <w:rPr>
          <w:rFonts w:ascii="Arial" w:hAnsi="Arial" w:cs="Arial"/>
          <w:sz w:val="24"/>
          <w:szCs w:val="24"/>
        </w:rPr>
        <w:t>4) не истек срок совершения действий, предусмотренных статьей 53 Жилищного кодекса, которые привели к ухудшению жилищных условий.</w:t>
      </w:r>
      <w:r>
        <w:rPr>
          <w:rFonts w:ascii="Arial" w:hAnsi="Arial" w:cs="Arial"/>
          <w:sz w:val="24"/>
          <w:szCs w:val="24"/>
        </w:rPr>
        <w:t>»;</w:t>
      </w:r>
    </w:p>
    <w:p w14:paraId="2F772E2F" w14:textId="750BF6A3" w:rsidR="00CC51A3" w:rsidRDefault="00CC51A3" w:rsidP="00CC51A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="00C01D27">
        <w:rPr>
          <w:rFonts w:ascii="Arial" w:hAnsi="Arial" w:cs="Arial"/>
          <w:sz w:val="24"/>
          <w:szCs w:val="24"/>
        </w:rPr>
        <w:t>В абзаце втором пункта 4.5 Регламента слова «</w:t>
      </w:r>
      <w:r w:rsidR="00C01D27" w:rsidRPr="00C01D27">
        <w:rPr>
          <w:rFonts w:ascii="Arial" w:hAnsi="Arial" w:cs="Arial"/>
          <w:sz w:val="24"/>
          <w:szCs w:val="24"/>
        </w:rPr>
        <w:t>должностных регламентах</w:t>
      </w:r>
      <w:r w:rsidR="00C01D27">
        <w:rPr>
          <w:rFonts w:ascii="Arial" w:hAnsi="Arial" w:cs="Arial"/>
          <w:sz w:val="24"/>
          <w:szCs w:val="24"/>
        </w:rPr>
        <w:t>» заменить словами «должностных инструкциях»;</w:t>
      </w:r>
    </w:p>
    <w:p w14:paraId="4A16A2EE" w14:textId="2E392AFE" w:rsidR="00C01D27" w:rsidRDefault="00C01D27" w:rsidP="00CC51A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</w:t>
      </w:r>
      <w:r w:rsidR="003E50CC">
        <w:rPr>
          <w:rFonts w:ascii="Arial" w:hAnsi="Arial" w:cs="Arial"/>
          <w:sz w:val="24"/>
          <w:szCs w:val="24"/>
        </w:rPr>
        <w:t>В абзаце втором пункта 2.23 Регламента слова «в пункте 2.15» заменить словами «в пункте 2.13»;</w:t>
      </w:r>
    </w:p>
    <w:p w14:paraId="5CFCEB10" w14:textId="5C4A03AB" w:rsidR="003E50CC" w:rsidRDefault="003E50CC" w:rsidP="00CC51A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</w:t>
      </w:r>
      <w:r w:rsidR="001C3C9A">
        <w:rPr>
          <w:rFonts w:ascii="Arial" w:hAnsi="Arial" w:cs="Arial"/>
          <w:sz w:val="24"/>
          <w:szCs w:val="24"/>
        </w:rPr>
        <w:t>В абзаце восьмом пункта 3.1 Регламента слова «в Приложении № 6» заменить словами «в Приложении № 7»;</w:t>
      </w:r>
    </w:p>
    <w:p w14:paraId="66243670" w14:textId="1710EB9D" w:rsidR="00623DBB" w:rsidRDefault="00623DBB" w:rsidP="00CC51A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1.10. </w:t>
      </w:r>
      <w:r w:rsidR="001E3D74">
        <w:rPr>
          <w:rFonts w:ascii="Arial" w:hAnsi="Arial" w:cs="Arial"/>
          <w:sz w:val="24"/>
          <w:szCs w:val="24"/>
        </w:rPr>
        <w:t>Пункт 6.3 Регламента изложить в следующей редакции:</w:t>
      </w:r>
    </w:p>
    <w:p w14:paraId="68F0DF4B" w14:textId="22F0B92A" w:rsidR="00D43039" w:rsidRPr="00D43039" w:rsidRDefault="001E3D74" w:rsidP="00D430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«6.3. </w:t>
      </w:r>
      <w:r w:rsidR="00D43039" w:rsidRPr="00D43039">
        <w:rPr>
          <w:rFonts w:ascii="Arial" w:hAnsi="Arial" w:cs="Arial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(представителю) способом, согласно соглашениям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14:paraId="7F2B9550" w14:textId="6FC8BD2A" w:rsidR="001E3D74" w:rsidRDefault="00D43039" w:rsidP="00D430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039">
        <w:rPr>
          <w:rFonts w:ascii="Arial" w:hAnsi="Arial" w:cs="Arial"/>
          <w:sz w:val="24"/>
          <w:szCs w:val="24"/>
        </w:rPr>
        <w:t>Порядок и сроки передачи Администрацией таких документов в многофункциональный центр определяются соглашением о взаимодействии, заключенном ими в порядке, установленном Постановлением Правительства Российской Федерации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</w:t>
      </w:r>
      <w:r>
        <w:rPr>
          <w:rFonts w:ascii="Arial" w:hAnsi="Arial" w:cs="Arial"/>
          <w:sz w:val="24"/>
          <w:szCs w:val="24"/>
        </w:rPr>
        <w:t xml:space="preserve"> публично-правовыми компаниями.»;</w:t>
      </w:r>
    </w:p>
    <w:p w14:paraId="1E7BA2B8" w14:textId="3A4FACB1" w:rsidR="001C3C9A" w:rsidRDefault="00623DBB" w:rsidP="00CC51A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</w:t>
      </w:r>
      <w:r w:rsidR="001C3C9A">
        <w:rPr>
          <w:rFonts w:ascii="Arial" w:hAnsi="Arial" w:cs="Arial"/>
          <w:sz w:val="24"/>
          <w:szCs w:val="24"/>
        </w:rPr>
        <w:t xml:space="preserve">. </w:t>
      </w:r>
      <w:r w:rsidR="00AF5A51">
        <w:rPr>
          <w:rFonts w:ascii="Arial" w:hAnsi="Arial" w:cs="Arial"/>
          <w:sz w:val="24"/>
          <w:szCs w:val="24"/>
        </w:rPr>
        <w:t>Приложение № 5 изложить в новой редакции в соответствии с Приложением № 1 к настоящему постановлению.</w:t>
      </w:r>
    </w:p>
    <w:p w14:paraId="6ADC5164" w14:textId="7939CCF6" w:rsidR="00AF5A51" w:rsidRDefault="00623DBB" w:rsidP="00CC51A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</w:t>
      </w:r>
      <w:r w:rsidR="00AF5A51">
        <w:rPr>
          <w:rFonts w:ascii="Arial" w:hAnsi="Arial" w:cs="Arial"/>
          <w:sz w:val="24"/>
          <w:szCs w:val="24"/>
        </w:rPr>
        <w:t>. Дополнить Регламент Приложением № 7 в соответствии с Приложением № 2 к настоящему постановлению.</w:t>
      </w:r>
    </w:p>
    <w:p w14:paraId="5A44E07F" w14:textId="77777777" w:rsidR="00AF5A51" w:rsidRDefault="00AF5A51" w:rsidP="00CC51A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40B466F" w14:textId="59208505" w:rsidR="0057330A" w:rsidRPr="0057330A" w:rsidRDefault="0057330A" w:rsidP="0057330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7330A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57330A">
        <w:rPr>
          <w:rFonts w:ascii="Arial" w:hAnsi="Arial" w:cs="Arial"/>
          <w:sz w:val="24"/>
          <w:szCs w:val="24"/>
        </w:rPr>
        <w:t>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14:paraId="7F99DE52" w14:textId="77777777" w:rsidR="0057330A" w:rsidRPr="0057330A" w:rsidRDefault="0057330A" w:rsidP="0057330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7330A">
        <w:rPr>
          <w:rFonts w:ascii="Arial" w:hAnsi="Arial" w:cs="Arial"/>
          <w:b/>
          <w:sz w:val="24"/>
          <w:szCs w:val="24"/>
        </w:rPr>
        <w:t>3.</w:t>
      </w:r>
      <w:r w:rsidRPr="0057330A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официального опубликования. </w:t>
      </w:r>
    </w:p>
    <w:p w14:paraId="4CF2F35D" w14:textId="77777777" w:rsidR="0057330A" w:rsidRPr="0057330A" w:rsidRDefault="0057330A" w:rsidP="0057330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08FCF100" w14:textId="77777777" w:rsidR="000F5942" w:rsidRPr="0057330A" w:rsidRDefault="000F5942" w:rsidP="00F97D6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2A41E63" w14:textId="77777777" w:rsidR="0057330A" w:rsidRPr="0057330A" w:rsidRDefault="0057330A" w:rsidP="0057330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7330A">
        <w:rPr>
          <w:rFonts w:ascii="Arial" w:hAnsi="Arial" w:cs="Arial"/>
          <w:b/>
          <w:sz w:val="24"/>
          <w:szCs w:val="24"/>
        </w:rPr>
        <w:t xml:space="preserve">Глава Калтукского </w:t>
      </w:r>
    </w:p>
    <w:p w14:paraId="6D2E74AF" w14:textId="77777777" w:rsidR="0057330A" w:rsidRPr="0057330A" w:rsidRDefault="0057330A" w:rsidP="0057330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7330A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14:paraId="774C7897" w14:textId="7975D353" w:rsidR="0008728E" w:rsidRPr="0025280A" w:rsidRDefault="0057330A" w:rsidP="0025280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7330A">
        <w:rPr>
          <w:rFonts w:ascii="Arial" w:hAnsi="Arial" w:cs="Arial"/>
          <w:b/>
          <w:sz w:val="24"/>
          <w:szCs w:val="24"/>
        </w:rPr>
        <w:t xml:space="preserve">П. Ю. </w:t>
      </w:r>
      <w:proofErr w:type="spellStart"/>
      <w:r w:rsidRPr="0057330A">
        <w:rPr>
          <w:rFonts w:ascii="Arial" w:hAnsi="Arial" w:cs="Arial"/>
          <w:b/>
          <w:sz w:val="24"/>
          <w:szCs w:val="24"/>
        </w:rPr>
        <w:t>Большешапов</w:t>
      </w:r>
      <w:proofErr w:type="spellEnd"/>
    </w:p>
    <w:tbl>
      <w:tblPr>
        <w:tblStyle w:val="a3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08728E" w:rsidRPr="0025280A" w14:paraId="22BC8A31" w14:textId="77777777" w:rsidTr="00220F1F">
        <w:tc>
          <w:tcPr>
            <w:tcW w:w="3680" w:type="dxa"/>
          </w:tcPr>
          <w:p w14:paraId="3DFD46B0" w14:textId="388DAB86" w:rsidR="0008728E" w:rsidRPr="0025280A" w:rsidRDefault="0008728E" w:rsidP="0008728E">
            <w:pPr>
              <w:contextualSpacing/>
              <w:jc w:val="right"/>
              <w:rPr>
                <w:rFonts w:ascii="Courier New" w:hAnsi="Courier New" w:cs="Courier New"/>
              </w:rPr>
            </w:pPr>
            <w:r w:rsidRPr="0025280A">
              <w:rPr>
                <w:rFonts w:ascii="Courier New" w:hAnsi="Courier New" w:cs="Courier New"/>
              </w:rPr>
              <w:lastRenderedPageBreak/>
              <w:t>Приложение № 1</w:t>
            </w:r>
          </w:p>
          <w:p w14:paraId="03A9C378" w14:textId="73EA9D2A" w:rsidR="0008728E" w:rsidRPr="0025280A" w:rsidRDefault="0008728E" w:rsidP="0008728E">
            <w:pPr>
              <w:contextualSpacing/>
              <w:jc w:val="right"/>
              <w:rPr>
                <w:rFonts w:ascii="Courier New" w:hAnsi="Courier New" w:cs="Courier New"/>
              </w:rPr>
            </w:pPr>
            <w:r w:rsidRPr="0025280A">
              <w:rPr>
                <w:rFonts w:ascii="Courier New" w:hAnsi="Courier New" w:cs="Courier New"/>
              </w:rPr>
              <w:t>к постановлению администрации Калтукского сельского поселения от __________ № _____</w:t>
            </w:r>
          </w:p>
        </w:tc>
      </w:tr>
    </w:tbl>
    <w:p w14:paraId="3401089F" w14:textId="77777777" w:rsidR="0057330A" w:rsidRPr="0025280A" w:rsidRDefault="0057330A" w:rsidP="001760DC">
      <w:pPr>
        <w:spacing w:after="0" w:line="240" w:lineRule="auto"/>
        <w:contextualSpacing/>
        <w:jc w:val="both"/>
        <w:rPr>
          <w:rFonts w:ascii="Courier New" w:hAnsi="Courier New" w:cs="Courier New"/>
        </w:rPr>
      </w:pPr>
    </w:p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9B0640" w:rsidRPr="0025280A" w14:paraId="480BAEA7" w14:textId="77777777" w:rsidTr="00721073">
        <w:tc>
          <w:tcPr>
            <w:tcW w:w="4388" w:type="dxa"/>
          </w:tcPr>
          <w:p w14:paraId="6A596EC1" w14:textId="77777777" w:rsidR="009B0640" w:rsidRPr="0025280A" w:rsidRDefault="009B0640" w:rsidP="00721073">
            <w:pPr>
              <w:contextualSpacing/>
              <w:jc w:val="right"/>
              <w:rPr>
                <w:rFonts w:ascii="Courier New" w:hAnsi="Courier New" w:cs="Courier New"/>
              </w:rPr>
            </w:pPr>
            <w:r w:rsidRPr="0025280A">
              <w:rPr>
                <w:rFonts w:ascii="Courier New" w:hAnsi="Courier New" w:cs="Courier New"/>
              </w:rPr>
              <w:t xml:space="preserve">Приложение № 5 </w:t>
            </w:r>
          </w:p>
          <w:p w14:paraId="03FAD009" w14:textId="503373C3" w:rsidR="009B0640" w:rsidRPr="0025280A" w:rsidRDefault="009B0640" w:rsidP="009B0640">
            <w:pPr>
              <w:contextualSpacing/>
              <w:jc w:val="right"/>
              <w:rPr>
                <w:rFonts w:ascii="Courier New" w:hAnsi="Courier New" w:cs="Courier New"/>
              </w:rPr>
            </w:pPr>
            <w:r w:rsidRPr="0025280A">
              <w:rPr>
                <w:rFonts w:ascii="Courier New" w:hAnsi="Courier New" w:cs="Courier New"/>
              </w:rPr>
              <w:t>к Административному регламенту предоставления муниципальной услуги «Принятие на учет граждан, в качестве нуждающихся в жилых помещениях, на территории Калтукского муниципального образования»</w:t>
            </w:r>
          </w:p>
        </w:tc>
      </w:tr>
    </w:tbl>
    <w:p w14:paraId="03381E27" w14:textId="77777777" w:rsidR="009B0640" w:rsidRDefault="009B0640" w:rsidP="009B0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E97DB6" w14:textId="77777777" w:rsidR="009B0640" w:rsidRPr="002913DA" w:rsidRDefault="009B0640" w:rsidP="009B06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13DA">
        <w:rPr>
          <w:rFonts w:ascii="Arial" w:hAnsi="Arial" w:cs="Arial"/>
          <w:b/>
          <w:bCs/>
          <w:sz w:val="24"/>
          <w:szCs w:val="24"/>
        </w:rPr>
        <w:t>Форма решения об отказе в предоставлении муниципальной услуги</w:t>
      </w:r>
    </w:p>
    <w:p w14:paraId="0A8863CC" w14:textId="77777777" w:rsidR="009B0640" w:rsidRPr="002913DA" w:rsidRDefault="009B0640" w:rsidP="009B0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6947D3" w14:textId="77777777" w:rsidR="009B0640" w:rsidRPr="002913DA" w:rsidRDefault="009B0640" w:rsidP="009B0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13DA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3AF544C4" w14:textId="77777777" w:rsidR="009B0640" w:rsidRPr="002913DA" w:rsidRDefault="009B0640" w:rsidP="009B0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</w:t>
      </w:r>
      <w:r w:rsidRPr="002913DA">
        <w:rPr>
          <w:rFonts w:ascii="Arial" w:hAnsi="Arial" w:cs="Arial"/>
          <w:sz w:val="20"/>
          <w:szCs w:val="20"/>
        </w:rPr>
        <w:t>Наименование уполномоченного органа местного самоуправления</w:t>
      </w:r>
      <w:r>
        <w:rPr>
          <w:rFonts w:ascii="Arial" w:hAnsi="Arial" w:cs="Arial"/>
          <w:sz w:val="20"/>
          <w:szCs w:val="20"/>
        </w:rPr>
        <w:t>)</w:t>
      </w:r>
    </w:p>
    <w:p w14:paraId="6E5BE83F" w14:textId="77777777" w:rsidR="009B0640" w:rsidRPr="002913DA" w:rsidRDefault="009B0640" w:rsidP="009B0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E998F2" w14:textId="77777777" w:rsidR="009B0640" w:rsidRPr="002913DA" w:rsidRDefault="009B0640" w:rsidP="009B06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13DA">
        <w:rPr>
          <w:rFonts w:ascii="Arial" w:hAnsi="Arial" w:cs="Arial"/>
          <w:sz w:val="24"/>
          <w:szCs w:val="24"/>
        </w:rPr>
        <w:t>Кому___________________________</w:t>
      </w:r>
    </w:p>
    <w:p w14:paraId="5A9D50A8" w14:textId="77777777" w:rsidR="009B0640" w:rsidRPr="002913DA" w:rsidRDefault="009B0640" w:rsidP="009B064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913DA">
        <w:rPr>
          <w:rFonts w:ascii="Arial" w:hAnsi="Arial" w:cs="Arial"/>
          <w:sz w:val="20"/>
          <w:szCs w:val="20"/>
        </w:rPr>
        <w:t>(фамилия, имя, отчество)</w:t>
      </w:r>
    </w:p>
    <w:p w14:paraId="602C2794" w14:textId="77777777" w:rsidR="009B0640" w:rsidRPr="002913DA" w:rsidRDefault="009B0640" w:rsidP="009B06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13DA">
        <w:rPr>
          <w:rFonts w:ascii="Arial" w:hAnsi="Arial" w:cs="Arial"/>
          <w:sz w:val="24"/>
          <w:szCs w:val="24"/>
        </w:rPr>
        <w:t>_______________________________</w:t>
      </w:r>
    </w:p>
    <w:p w14:paraId="18F73DD9" w14:textId="77777777" w:rsidR="009B0640" w:rsidRPr="002913DA" w:rsidRDefault="009B0640" w:rsidP="009B06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13DA">
        <w:rPr>
          <w:rFonts w:ascii="Arial" w:hAnsi="Arial" w:cs="Arial"/>
          <w:sz w:val="24"/>
          <w:szCs w:val="24"/>
        </w:rPr>
        <w:t>_______________________________</w:t>
      </w:r>
    </w:p>
    <w:p w14:paraId="600C6294" w14:textId="77777777" w:rsidR="009B0640" w:rsidRPr="002913DA" w:rsidRDefault="009B0640" w:rsidP="009B064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913DA">
        <w:rPr>
          <w:rFonts w:ascii="Arial" w:hAnsi="Arial" w:cs="Arial"/>
          <w:sz w:val="20"/>
          <w:szCs w:val="20"/>
        </w:rPr>
        <w:t>(телефон и адрес электронной почты)</w:t>
      </w:r>
    </w:p>
    <w:p w14:paraId="562EC32C" w14:textId="77777777" w:rsidR="009B0640" w:rsidRPr="002913DA" w:rsidRDefault="009B0640" w:rsidP="009B0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024F0B" w14:textId="77777777" w:rsidR="009B0640" w:rsidRPr="002913DA" w:rsidRDefault="009B0640" w:rsidP="009B0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9F2D98" w14:textId="77777777" w:rsidR="009B0640" w:rsidRPr="002913DA" w:rsidRDefault="009B0640" w:rsidP="009B0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13DA">
        <w:rPr>
          <w:rFonts w:ascii="Arial" w:hAnsi="Arial" w:cs="Arial"/>
          <w:sz w:val="24"/>
          <w:szCs w:val="24"/>
        </w:rPr>
        <w:t>РЕШЕНИЕ</w:t>
      </w:r>
    </w:p>
    <w:p w14:paraId="2FA4D678" w14:textId="77777777" w:rsidR="009B0640" w:rsidRPr="002913DA" w:rsidRDefault="009B0640" w:rsidP="009B0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13DA">
        <w:rPr>
          <w:rFonts w:ascii="Arial" w:hAnsi="Arial" w:cs="Arial"/>
          <w:sz w:val="24"/>
          <w:szCs w:val="24"/>
        </w:rPr>
        <w:t>об отказе в предоставлении услуги «Принятие на учет граждан в качестве нуждающихся в жилых помещениях»</w:t>
      </w:r>
    </w:p>
    <w:p w14:paraId="61C4808D" w14:textId="77777777" w:rsidR="009B0640" w:rsidRPr="002913DA" w:rsidRDefault="009B0640" w:rsidP="009B0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849297" w14:textId="29A4E55B" w:rsidR="009B0640" w:rsidRPr="002913DA" w:rsidRDefault="0025280A" w:rsidP="009B0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Дата__________ </w:t>
      </w:r>
      <w:r w:rsidR="009B0640" w:rsidRPr="002913DA">
        <w:rPr>
          <w:rFonts w:ascii="Arial" w:hAnsi="Arial" w:cs="Arial"/>
          <w:sz w:val="24"/>
          <w:szCs w:val="24"/>
        </w:rPr>
        <w:t>№________</w:t>
      </w:r>
    </w:p>
    <w:p w14:paraId="5AF87DE0" w14:textId="77777777" w:rsidR="009B0640" w:rsidRPr="002913DA" w:rsidRDefault="009B0640" w:rsidP="009B0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01DE1C" w14:textId="66A22BE6" w:rsidR="009B0640" w:rsidRDefault="009B0640" w:rsidP="009B06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3DA">
        <w:rPr>
          <w:rFonts w:ascii="Arial" w:hAnsi="Arial" w:cs="Arial"/>
          <w:sz w:val="24"/>
          <w:szCs w:val="24"/>
        </w:rPr>
        <w:t>По результатам рассмо</w:t>
      </w:r>
      <w:r w:rsidR="0025280A">
        <w:rPr>
          <w:rFonts w:ascii="Arial" w:hAnsi="Arial" w:cs="Arial"/>
          <w:sz w:val="24"/>
          <w:szCs w:val="24"/>
        </w:rPr>
        <w:t xml:space="preserve">трения заявления от ___________ </w:t>
      </w:r>
      <w:r w:rsidRPr="002913DA">
        <w:rPr>
          <w:rFonts w:ascii="Arial" w:hAnsi="Arial" w:cs="Arial"/>
          <w:sz w:val="24"/>
          <w:szCs w:val="24"/>
        </w:rPr>
        <w:t xml:space="preserve">№________ и приложенных к нему документов, в соответствии с Жилищным кодексом Российской Федерации принято решение отказать в </w:t>
      </w:r>
      <w:r w:rsidRPr="00DE0BFE">
        <w:rPr>
          <w:rFonts w:ascii="Arial" w:hAnsi="Arial" w:cs="Arial"/>
          <w:sz w:val="24"/>
          <w:szCs w:val="24"/>
        </w:rPr>
        <w:t xml:space="preserve">предоставлении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DE0BFE">
        <w:rPr>
          <w:rFonts w:ascii="Arial" w:hAnsi="Arial" w:cs="Arial"/>
          <w:sz w:val="24"/>
          <w:szCs w:val="24"/>
        </w:rPr>
        <w:t>услуги «Принятие на учет граждан в качестве нуждающихся в жилых помещениях»</w:t>
      </w:r>
      <w:r w:rsidRPr="002913DA">
        <w:rPr>
          <w:rFonts w:ascii="Arial" w:hAnsi="Arial" w:cs="Arial"/>
          <w:sz w:val="24"/>
          <w:szCs w:val="24"/>
        </w:rPr>
        <w:t xml:space="preserve"> по следующим основаниям:</w:t>
      </w:r>
    </w:p>
    <w:p w14:paraId="04B28296" w14:textId="77777777" w:rsidR="009B0640" w:rsidRDefault="009B0640" w:rsidP="009B0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7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3508"/>
      </w:tblGrid>
      <w:tr w:rsidR="009B0640" w:rsidRPr="001D5E27" w14:paraId="02024F94" w14:textId="77777777" w:rsidTr="00721073">
        <w:tc>
          <w:tcPr>
            <w:tcW w:w="1560" w:type="dxa"/>
          </w:tcPr>
          <w:p w14:paraId="4F4860A0" w14:textId="77777777" w:rsidR="009B0640" w:rsidRPr="0025280A" w:rsidRDefault="009B0640" w:rsidP="00721073">
            <w:pPr>
              <w:tabs>
                <w:tab w:val="left" w:pos="7938"/>
              </w:tabs>
              <w:jc w:val="both"/>
              <w:rPr>
                <w:rFonts w:ascii="Courier New" w:eastAsia="Calibri" w:hAnsi="Courier New" w:cs="Courier New"/>
              </w:rPr>
            </w:pPr>
            <w:r w:rsidRPr="0025280A">
              <w:rPr>
                <w:rFonts w:ascii="Courier New" w:eastAsia="Calibri" w:hAnsi="Courier New" w:cs="Courier New"/>
              </w:rPr>
              <w:t>№ пункта административного регламента</w:t>
            </w:r>
          </w:p>
        </w:tc>
        <w:tc>
          <w:tcPr>
            <w:tcW w:w="4678" w:type="dxa"/>
          </w:tcPr>
          <w:p w14:paraId="26AFB371" w14:textId="77777777" w:rsidR="009B0640" w:rsidRPr="0025280A" w:rsidRDefault="009B0640" w:rsidP="00721073">
            <w:pPr>
              <w:tabs>
                <w:tab w:val="left" w:pos="7938"/>
              </w:tabs>
              <w:jc w:val="both"/>
              <w:rPr>
                <w:rFonts w:ascii="Courier New" w:eastAsia="Calibri" w:hAnsi="Courier New" w:cs="Courier New"/>
              </w:rPr>
            </w:pPr>
            <w:r w:rsidRPr="0025280A">
              <w:rPr>
                <w:rFonts w:ascii="Courier New" w:eastAsia="Calibri" w:hAnsi="Courier New" w:cs="Courier New"/>
                <w:color w:val="000000"/>
                <w:spacing w:val="3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08" w:type="dxa"/>
          </w:tcPr>
          <w:p w14:paraId="3D83BD4F" w14:textId="77777777" w:rsidR="009B0640" w:rsidRPr="0025280A" w:rsidRDefault="009B0640" w:rsidP="00721073">
            <w:pPr>
              <w:tabs>
                <w:tab w:val="left" w:pos="7938"/>
              </w:tabs>
              <w:jc w:val="both"/>
              <w:rPr>
                <w:rFonts w:ascii="Courier New" w:eastAsia="Calibri" w:hAnsi="Courier New" w:cs="Courier New"/>
              </w:rPr>
            </w:pPr>
            <w:r w:rsidRPr="0025280A">
              <w:rPr>
                <w:rFonts w:ascii="Courier New" w:eastAsia="Calibri" w:hAnsi="Courier New" w:cs="Courier New"/>
                <w:color w:val="000000"/>
                <w:spacing w:val="3"/>
              </w:rPr>
              <w:t>Разъяснение причин отказа в предоставлении услуги</w:t>
            </w:r>
          </w:p>
        </w:tc>
      </w:tr>
      <w:tr w:rsidR="009B0640" w:rsidRPr="001D5E27" w14:paraId="2E688295" w14:textId="77777777" w:rsidTr="00721073">
        <w:tc>
          <w:tcPr>
            <w:tcW w:w="1560" w:type="dxa"/>
          </w:tcPr>
          <w:p w14:paraId="2DB38602" w14:textId="77777777" w:rsidR="009B0640" w:rsidRPr="0025280A" w:rsidRDefault="009B0640" w:rsidP="00721073">
            <w:pPr>
              <w:tabs>
                <w:tab w:val="left" w:pos="7938"/>
              </w:tabs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4678" w:type="dxa"/>
          </w:tcPr>
          <w:p w14:paraId="5B28B8C5" w14:textId="77777777" w:rsidR="009B0640" w:rsidRPr="0025280A" w:rsidRDefault="009B0640" w:rsidP="00721073">
            <w:pPr>
              <w:tabs>
                <w:tab w:val="left" w:pos="7938"/>
              </w:tabs>
              <w:jc w:val="both"/>
              <w:rPr>
                <w:rFonts w:ascii="Courier New" w:eastAsia="Calibri" w:hAnsi="Courier New" w:cs="Courier New"/>
              </w:rPr>
            </w:pPr>
            <w:r w:rsidRPr="0025280A">
              <w:rPr>
                <w:rFonts w:ascii="Courier New" w:eastAsia="Calibri" w:hAnsi="Courier New" w:cs="Courier New"/>
                <w:color w:val="000000"/>
                <w:spacing w:val="3"/>
              </w:rPr>
              <w:t>не представлены предусмотренные частью 4 статьи 52 Жилищного кодекса Российской Федерации документы, обязанность по представлению которых возложена на заявителя</w:t>
            </w:r>
          </w:p>
        </w:tc>
        <w:tc>
          <w:tcPr>
            <w:tcW w:w="3508" w:type="dxa"/>
          </w:tcPr>
          <w:p w14:paraId="44453755" w14:textId="77777777" w:rsidR="009B0640" w:rsidRPr="0025280A" w:rsidRDefault="009B0640" w:rsidP="00721073">
            <w:pPr>
              <w:tabs>
                <w:tab w:val="left" w:pos="7938"/>
              </w:tabs>
              <w:jc w:val="both"/>
              <w:rPr>
                <w:rFonts w:ascii="Courier New" w:eastAsia="Calibri" w:hAnsi="Courier New" w:cs="Courier New"/>
              </w:rPr>
            </w:pPr>
            <w:r w:rsidRPr="0025280A">
              <w:rPr>
                <w:rFonts w:ascii="Courier New" w:eastAsia="Calibri" w:hAnsi="Courier New" w:cs="Courier New"/>
                <w:color w:val="000000"/>
                <w:spacing w:val="3"/>
              </w:rPr>
              <w:t>Указываются основания такого вывода</w:t>
            </w:r>
          </w:p>
        </w:tc>
      </w:tr>
      <w:tr w:rsidR="009B0640" w:rsidRPr="001D5E27" w14:paraId="2E6D3D40" w14:textId="77777777" w:rsidTr="00721073">
        <w:tc>
          <w:tcPr>
            <w:tcW w:w="1560" w:type="dxa"/>
          </w:tcPr>
          <w:p w14:paraId="7A666BA3" w14:textId="77777777" w:rsidR="009B0640" w:rsidRPr="0025280A" w:rsidRDefault="009B0640" w:rsidP="00721073">
            <w:pPr>
              <w:tabs>
                <w:tab w:val="left" w:pos="7938"/>
              </w:tabs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4678" w:type="dxa"/>
          </w:tcPr>
          <w:p w14:paraId="463C406E" w14:textId="77777777" w:rsidR="009B0640" w:rsidRPr="0025280A" w:rsidRDefault="009B0640" w:rsidP="00721073">
            <w:pPr>
              <w:tabs>
                <w:tab w:val="left" w:pos="7938"/>
              </w:tabs>
              <w:jc w:val="both"/>
              <w:rPr>
                <w:rFonts w:ascii="Courier New" w:eastAsia="Calibri" w:hAnsi="Courier New" w:cs="Courier New"/>
              </w:rPr>
            </w:pPr>
            <w:r w:rsidRPr="0025280A">
              <w:rPr>
                <w:rFonts w:ascii="Courier New" w:eastAsia="Calibri" w:hAnsi="Courier New" w:cs="Courier New"/>
                <w:color w:val="000000"/>
                <w:spacing w:val="3"/>
              </w:rPr>
              <w:t xml:space="preserve">ответ органа местного самоуправления либо подведомственной органу местного самоуправления организации на межведомственный запрос свидетельствует об отсутствии документа и (или) информации, </w:t>
            </w:r>
            <w:r w:rsidRPr="0025280A">
              <w:rPr>
                <w:rFonts w:ascii="Courier New" w:eastAsia="Calibri" w:hAnsi="Courier New" w:cs="Courier New"/>
                <w:color w:val="000000"/>
                <w:spacing w:val="3"/>
              </w:rPr>
              <w:lastRenderedPageBreak/>
              <w:t>необходимых для принятия граждан на учет в качестве нуждающихся в жилых помещениях в соответствии с частью 4 статьи 52 настоящего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3508" w:type="dxa"/>
          </w:tcPr>
          <w:p w14:paraId="10808B50" w14:textId="77777777" w:rsidR="009B0640" w:rsidRPr="0025280A" w:rsidRDefault="009B0640" w:rsidP="00721073">
            <w:pPr>
              <w:tabs>
                <w:tab w:val="left" w:pos="7938"/>
              </w:tabs>
              <w:jc w:val="both"/>
              <w:rPr>
                <w:rFonts w:ascii="Courier New" w:eastAsia="Calibri" w:hAnsi="Courier New" w:cs="Courier New"/>
              </w:rPr>
            </w:pPr>
            <w:r w:rsidRPr="0025280A">
              <w:rPr>
                <w:rFonts w:ascii="Courier New" w:eastAsia="Calibri" w:hAnsi="Courier New" w:cs="Courier New"/>
                <w:color w:val="000000"/>
                <w:spacing w:val="3"/>
              </w:rPr>
              <w:lastRenderedPageBreak/>
              <w:t>Указываются основания такого вывода</w:t>
            </w:r>
          </w:p>
        </w:tc>
      </w:tr>
      <w:tr w:rsidR="009B0640" w:rsidRPr="001D5E27" w14:paraId="58D298E3" w14:textId="77777777" w:rsidTr="00721073">
        <w:tc>
          <w:tcPr>
            <w:tcW w:w="1560" w:type="dxa"/>
          </w:tcPr>
          <w:p w14:paraId="2FD39B24" w14:textId="77777777" w:rsidR="009B0640" w:rsidRPr="0025280A" w:rsidRDefault="009B0640" w:rsidP="00721073">
            <w:pPr>
              <w:tabs>
                <w:tab w:val="left" w:pos="7938"/>
              </w:tabs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4678" w:type="dxa"/>
          </w:tcPr>
          <w:p w14:paraId="63F37437" w14:textId="77777777" w:rsidR="009B0640" w:rsidRPr="0025280A" w:rsidRDefault="009B0640" w:rsidP="00721073">
            <w:pPr>
              <w:tabs>
                <w:tab w:val="left" w:pos="7938"/>
              </w:tabs>
              <w:jc w:val="both"/>
              <w:rPr>
                <w:rFonts w:ascii="Courier New" w:eastAsia="Calibri" w:hAnsi="Courier New" w:cs="Courier New"/>
              </w:rPr>
            </w:pPr>
            <w:r w:rsidRPr="0025280A">
              <w:rPr>
                <w:rFonts w:ascii="Courier New" w:eastAsia="Calibri" w:hAnsi="Courier New" w:cs="Courier New"/>
                <w:color w:val="000000"/>
                <w:spacing w:val="3"/>
              </w:rPr>
              <w:t>представленными документами и сведениями не подтверждается право гражданина состоять на учете в качестве нуждающихся в жилых помещениях</w:t>
            </w:r>
          </w:p>
        </w:tc>
        <w:tc>
          <w:tcPr>
            <w:tcW w:w="3508" w:type="dxa"/>
          </w:tcPr>
          <w:p w14:paraId="0DBE4E68" w14:textId="77777777" w:rsidR="009B0640" w:rsidRPr="0025280A" w:rsidRDefault="009B0640" w:rsidP="00721073">
            <w:pPr>
              <w:tabs>
                <w:tab w:val="left" w:pos="7938"/>
              </w:tabs>
              <w:jc w:val="both"/>
              <w:rPr>
                <w:rFonts w:ascii="Courier New" w:eastAsia="Calibri" w:hAnsi="Courier New" w:cs="Courier New"/>
              </w:rPr>
            </w:pPr>
            <w:r w:rsidRPr="0025280A">
              <w:rPr>
                <w:rFonts w:ascii="Courier New" w:eastAsia="Calibri" w:hAnsi="Courier New" w:cs="Courier New"/>
                <w:color w:val="000000"/>
                <w:spacing w:val="3"/>
              </w:rPr>
              <w:t>Указываются основания такого вывода</w:t>
            </w:r>
          </w:p>
        </w:tc>
      </w:tr>
      <w:tr w:rsidR="009B0640" w:rsidRPr="001D5E27" w14:paraId="68345F37" w14:textId="77777777" w:rsidTr="00721073">
        <w:tc>
          <w:tcPr>
            <w:tcW w:w="1560" w:type="dxa"/>
          </w:tcPr>
          <w:p w14:paraId="224023A5" w14:textId="77777777" w:rsidR="009B0640" w:rsidRPr="0025280A" w:rsidRDefault="009B0640" w:rsidP="00721073">
            <w:pPr>
              <w:tabs>
                <w:tab w:val="left" w:pos="7938"/>
              </w:tabs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4678" w:type="dxa"/>
          </w:tcPr>
          <w:p w14:paraId="11A428FE" w14:textId="77777777" w:rsidR="009B0640" w:rsidRPr="0025280A" w:rsidRDefault="009B0640" w:rsidP="00721073">
            <w:pPr>
              <w:tabs>
                <w:tab w:val="left" w:pos="7938"/>
              </w:tabs>
              <w:jc w:val="both"/>
              <w:rPr>
                <w:rFonts w:ascii="Courier New" w:eastAsia="Calibri" w:hAnsi="Courier New" w:cs="Courier New"/>
              </w:rPr>
            </w:pPr>
            <w:r w:rsidRPr="0025280A">
              <w:rPr>
                <w:rFonts w:ascii="Courier New" w:eastAsia="Calibri" w:hAnsi="Courier New" w:cs="Courier New"/>
                <w:color w:val="000000"/>
                <w:spacing w:val="3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3508" w:type="dxa"/>
          </w:tcPr>
          <w:p w14:paraId="61C546A7" w14:textId="77777777" w:rsidR="009B0640" w:rsidRPr="0025280A" w:rsidRDefault="009B0640" w:rsidP="00721073">
            <w:pPr>
              <w:tabs>
                <w:tab w:val="left" w:pos="7938"/>
              </w:tabs>
              <w:jc w:val="both"/>
              <w:rPr>
                <w:rFonts w:ascii="Courier New" w:eastAsia="Calibri" w:hAnsi="Courier New" w:cs="Courier New"/>
              </w:rPr>
            </w:pPr>
            <w:r w:rsidRPr="0025280A">
              <w:rPr>
                <w:rFonts w:ascii="Courier New" w:eastAsia="Calibri" w:hAnsi="Courier New" w:cs="Courier New"/>
                <w:color w:val="000000"/>
                <w:spacing w:val="3"/>
              </w:rPr>
              <w:t>Указываются основания такого вывода</w:t>
            </w:r>
          </w:p>
        </w:tc>
      </w:tr>
    </w:tbl>
    <w:p w14:paraId="3C35A60F" w14:textId="77777777" w:rsidR="009B0640" w:rsidRDefault="009B0640" w:rsidP="009B0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30688F" w14:textId="77777777" w:rsidR="009B0640" w:rsidRPr="008C10B2" w:rsidRDefault="009B0640" w:rsidP="009B06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0B2">
        <w:rPr>
          <w:rFonts w:ascii="Arial" w:hAnsi="Arial" w:cs="Arial"/>
          <w:sz w:val="24"/>
          <w:szCs w:val="24"/>
        </w:rPr>
        <w:t xml:space="preserve">Разъяснение причин </w:t>
      </w:r>
      <w:proofErr w:type="gramStart"/>
      <w:r w:rsidRPr="008C10B2">
        <w:rPr>
          <w:rFonts w:ascii="Arial" w:hAnsi="Arial" w:cs="Arial"/>
          <w:sz w:val="24"/>
          <w:szCs w:val="24"/>
        </w:rPr>
        <w:t>отказа:_</w:t>
      </w:r>
      <w:proofErr w:type="gramEnd"/>
      <w:r w:rsidRPr="008C10B2">
        <w:rPr>
          <w:rFonts w:ascii="Arial" w:hAnsi="Arial" w:cs="Arial"/>
          <w:sz w:val="24"/>
          <w:szCs w:val="24"/>
        </w:rPr>
        <w:t>______________________________________</w:t>
      </w:r>
    </w:p>
    <w:p w14:paraId="6928315B" w14:textId="3B349602" w:rsidR="009B0640" w:rsidRPr="008C10B2" w:rsidRDefault="009B0640" w:rsidP="002528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0B2">
        <w:rPr>
          <w:rFonts w:ascii="Arial" w:hAnsi="Arial" w:cs="Arial"/>
          <w:sz w:val="24"/>
          <w:szCs w:val="24"/>
        </w:rPr>
        <w:t>Дополнительно информируем: _____________________________________</w:t>
      </w:r>
    </w:p>
    <w:p w14:paraId="45FA5031" w14:textId="77777777" w:rsidR="009B0640" w:rsidRPr="008C10B2" w:rsidRDefault="009B0640" w:rsidP="00252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B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EE3435D" w14:textId="3BDD7DEC" w:rsidR="009B0640" w:rsidRPr="008C10B2" w:rsidRDefault="009B0640" w:rsidP="002528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0B2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5F9C1F46" w14:textId="258A0B3A" w:rsidR="009B0640" w:rsidRDefault="009B0640" w:rsidP="002528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0B2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6C9C2CAE" w14:textId="60A6DB35" w:rsidR="009B0640" w:rsidRDefault="0025280A" w:rsidP="009B06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\</w:t>
      </w:r>
    </w:p>
    <w:p w14:paraId="3E6AF4D0" w14:textId="3A27422D" w:rsidR="009B0640" w:rsidRPr="0052738D" w:rsidRDefault="0025280A" w:rsidP="009B06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_________ </w:t>
      </w:r>
      <w:r w:rsidR="009B0640" w:rsidRPr="0052738D">
        <w:rPr>
          <w:rFonts w:ascii="Arial" w:hAnsi="Arial" w:cs="Arial"/>
          <w:sz w:val="24"/>
          <w:szCs w:val="24"/>
        </w:rPr>
        <w:t>___________________</w:t>
      </w:r>
    </w:p>
    <w:p w14:paraId="283EB518" w14:textId="77777777" w:rsidR="009B0640" w:rsidRDefault="009B0640" w:rsidP="009B064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424F1">
        <w:rPr>
          <w:rFonts w:ascii="Arial" w:hAnsi="Arial" w:cs="Arial"/>
          <w:sz w:val="20"/>
          <w:szCs w:val="20"/>
        </w:rPr>
        <w:t>(должность сотрудника органа</w:t>
      </w:r>
    </w:p>
    <w:p w14:paraId="08B611EB" w14:textId="1D1ABB24" w:rsidR="009B0640" w:rsidRPr="00F424F1" w:rsidRDefault="0025280A" w:rsidP="009B064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власти,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 xml:space="preserve">принявшего решение) (подпись) </w:t>
      </w:r>
      <w:r w:rsidR="009B0640" w:rsidRPr="00F424F1">
        <w:rPr>
          <w:rFonts w:ascii="Arial" w:hAnsi="Arial" w:cs="Arial"/>
          <w:sz w:val="20"/>
          <w:szCs w:val="20"/>
        </w:rPr>
        <w:t>(расшифровка подписи)</w:t>
      </w:r>
    </w:p>
    <w:p w14:paraId="4BDA20B0" w14:textId="77777777" w:rsidR="009B0640" w:rsidRDefault="009B0640" w:rsidP="009B06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4084A5A" w14:textId="77777777" w:rsidR="009B0640" w:rsidRPr="0052738D" w:rsidRDefault="009B0640" w:rsidP="009B06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D1932C5" w14:textId="77777777" w:rsidR="009B0640" w:rsidRPr="0052738D" w:rsidRDefault="009B0640" w:rsidP="009B06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2738D">
        <w:rPr>
          <w:rFonts w:ascii="Arial" w:hAnsi="Arial" w:cs="Arial"/>
          <w:sz w:val="24"/>
          <w:szCs w:val="24"/>
        </w:rPr>
        <w:t>«___» ___________20__г.</w:t>
      </w:r>
    </w:p>
    <w:p w14:paraId="1ABD5B67" w14:textId="77777777" w:rsidR="009B0640" w:rsidRPr="0052738D" w:rsidRDefault="009B0640" w:rsidP="009B06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D683BDB" w14:textId="77777777" w:rsidR="009B0640" w:rsidRDefault="009B0640" w:rsidP="009B06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2738D">
        <w:rPr>
          <w:rFonts w:ascii="Arial" w:hAnsi="Arial" w:cs="Arial"/>
          <w:sz w:val="24"/>
          <w:szCs w:val="24"/>
        </w:rPr>
        <w:t>М.П.</w:t>
      </w:r>
    </w:p>
    <w:p w14:paraId="52CD3EA9" w14:textId="77777777" w:rsidR="009B0640" w:rsidRDefault="009B0640" w:rsidP="009B0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6FEDAF" w14:textId="77777777" w:rsidR="00BB4B60" w:rsidRDefault="00BB4B60" w:rsidP="00BB4B60">
      <w:pPr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BB4B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XSpec="right" w:tblpY="-630"/>
        <w:tblW w:w="3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EC3C99" w:rsidRPr="0025280A" w14:paraId="5A4F8EB1" w14:textId="77777777" w:rsidTr="00EC3C99">
        <w:tc>
          <w:tcPr>
            <w:tcW w:w="3680" w:type="dxa"/>
          </w:tcPr>
          <w:p w14:paraId="1B891D18" w14:textId="6A8FEAD9" w:rsidR="00EC3C99" w:rsidRPr="0025280A" w:rsidRDefault="00EC3C99" w:rsidP="00EC3C99">
            <w:pPr>
              <w:contextualSpacing/>
              <w:jc w:val="right"/>
              <w:rPr>
                <w:rFonts w:ascii="Courier New" w:hAnsi="Courier New" w:cs="Courier New"/>
              </w:rPr>
            </w:pPr>
            <w:r w:rsidRPr="0025280A">
              <w:rPr>
                <w:rFonts w:ascii="Courier New" w:hAnsi="Courier New" w:cs="Courier New"/>
              </w:rPr>
              <w:lastRenderedPageBreak/>
              <w:t>Приложение № 2</w:t>
            </w:r>
          </w:p>
          <w:p w14:paraId="762DE8F9" w14:textId="77777777" w:rsidR="00EC3C99" w:rsidRPr="0025280A" w:rsidRDefault="00EC3C99" w:rsidP="00EC3C99">
            <w:pPr>
              <w:contextualSpacing/>
              <w:jc w:val="right"/>
              <w:rPr>
                <w:rFonts w:ascii="Courier New" w:hAnsi="Courier New" w:cs="Courier New"/>
              </w:rPr>
            </w:pPr>
            <w:r w:rsidRPr="0025280A">
              <w:rPr>
                <w:rFonts w:ascii="Courier New" w:hAnsi="Courier New" w:cs="Courier New"/>
              </w:rPr>
              <w:t>к постановлению администрации Калтукского сельского поселения от __________ № _____</w:t>
            </w:r>
          </w:p>
        </w:tc>
      </w:tr>
    </w:tbl>
    <w:p w14:paraId="52D91FC6" w14:textId="77777777" w:rsidR="00EC3C99" w:rsidRPr="0025280A" w:rsidRDefault="00EC3C99" w:rsidP="00BB4B60">
      <w:pPr>
        <w:spacing w:after="0" w:line="240" w:lineRule="auto"/>
        <w:contextualSpacing/>
        <w:rPr>
          <w:rFonts w:ascii="Courier New" w:hAnsi="Courier New" w:cs="Courier New"/>
        </w:rPr>
      </w:pPr>
    </w:p>
    <w:p w14:paraId="0BE62889" w14:textId="6CCADE4D" w:rsidR="009816F0" w:rsidRPr="0025280A" w:rsidRDefault="00091432" w:rsidP="00BB4B60">
      <w:pPr>
        <w:spacing w:after="0" w:line="240" w:lineRule="auto"/>
        <w:contextualSpacing/>
        <w:rPr>
          <w:rFonts w:ascii="Courier New" w:hAnsi="Courier New" w:cs="Courier New"/>
        </w:rPr>
      </w:pPr>
      <w:r w:rsidRPr="0025280A">
        <w:rPr>
          <w:rFonts w:ascii="Courier New" w:hAnsi="Courier New" w:cs="Courier New"/>
        </w:rPr>
        <w:t xml:space="preserve"> </w:t>
      </w:r>
    </w:p>
    <w:tbl>
      <w:tblPr>
        <w:tblStyle w:val="a3"/>
        <w:tblpPr w:leftFromText="180" w:rightFromText="180" w:vertAnchor="page" w:horzAnchor="margin" w:tblpXSpec="right" w:tblpY="24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091432" w:rsidRPr="0025280A" w14:paraId="248EB9B2" w14:textId="77777777" w:rsidTr="00091432">
        <w:tc>
          <w:tcPr>
            <w:tcW w:w="4388" w:type="dxa"/>
          </w:tcPr>
          <w:p w14:paraId="3AB31F52" w14:textId="77777777" w:rsidR="00091432" w:rsidRPr="0025280A" w:rsidRDefault="00091432" w:rsidP="00091432">
            <w:pPr>
              <w:contextualSpacing/>
              <w:jc w:val="right"/>
              <w:rPr>
                <w:rFonts w:ascii="Courier New" w:hAnsi="Courier New" w:cs="Courier New"/>
              </w:rPr>
            </w:pPr>
            <w:r w:rsidRPr="0025280A">
              <w:rPr>
                <w:rFonts w:ascii="Courier New" w:hAnsi="Courier New" w:cs="Courier New"/>
              </w:rPr>
              <w:t xml:space="preserve">Приложение № 7 </w:t>
            </w:r>
          </w:p>
          <w:p w14:paraId="04C56A61" w14:textId="3E977F9E" w:rsidR="00091432" w:rsidRPr="0025280A" w:rsidRDefault="00091432" w:rsidP="0025280A">
            <w:pPr>
              <w:contextualSpacing/>
              <w:jc w:val="right"/>
              <w:rPr>
                <w:rFonts w:ascii="Courier New" w:hAnsi="Courier New" w:cs="Courier New"/>
              </w:rPr>
            </w:pPr>
            <w:r w:rsidRPr="0025280A">
              <w:rPr>
                <w:rFonts w:ascii="Courier New" w:hAnsi="Courier New" w:cs="Courier New"/>
              </w:rPr>
              <w:t xml:space="preserve">к Административному регламенту предоставления муниципальной услуги «Принятие на учет граждан, в качестве нуждающихся в жилых помещениях, на территории </w:t>
            </w:r>
            <w:proofErr w:type="spellStart"/>
            <w:r w:rsidR="0025280A">
              <w:rPr>
                <w:rFonts w:ascii="Courier New" w:hAnsi="Courier New" w:cs="Courier New"/>
              </w:rPr>
              <w:t>Калтукского</w:t>
            </w:r>
            <w:proofErr w:type="spellEnd"/>
            <w:r w:rsidRPr="0025280A">
              <w:rPr>
                <w:rFonts w:ascii="Courier New" w:hAnsi="Courier New" w:cs="Courier New"/>
              </w:rPr>
              <w:t xml:space="preserve"> муниципального образования»</w:t>
            </w:r>
          </w:p>
        </w:tc>
      </w:tr>
    </w:tbl>
    <w:p w14:paraId="0A013E97" w14:textId="77777777" w:rsidR="00091432" w:rsidRDefault="00091432" w:rsidP="00BB4B6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ADCB6A" w14:textId="77777777" w:rsidR="009816F0" w:rsidRDefault="009816F0" w:rsidP="00BB4B6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616B77" w14:textId="77777777" w:rsidR="009816F0" w:rsidRDefault="009816F0" w:rsidP="00BB4B6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64726D" w14:textId="77777777" w:rsidR="009816F0" w:rsidRDefault="009816F0" w:rsidP="00BB4B6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8669EF" w14:textId="77777777" w:rsidR="009816F0" w:rsidRDefault="009816F0" w:rsidP="00BB4B6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9ACCDB" w14:textId="77777777" w:rsidR="009816F0" w:rsidRDefault="009816F0" w:rsidP="00BB4B6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362884" w14:textId="77777777" w:rsidR="009816F0" w:rsidRDefault="009816F0" w:rsidP="00BB4B6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D35D99" w14:textId="77777777" w:rsidR="0025280A" w:rsidRDefault="0025280A" w:rsidP="00033D4C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8"/>
          <w:lang w:eastAsia="ar-SA"/>
        </w:rPr>
      </w:pPr>
    </w:p>
    <w:p w14:paraId="2FBF2DC1" w14:textId="77777777" w:rsidR="0025280A" w:rsidRDefault="0025280A" w:rsidP="00033D4C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8"/>
          <w:lang w:eastAsia="ar-SA"/>
        </w:rPr>
      </w:pPr>
    </w:p>
    <w:p w14:paraId="544B0ACC" w14:textId="77777777" w:rsidR="0025280A" w:rsidRDefault="0025280A" w:rsidP="00033D4C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8"/>
          <w:lang w:eastAsia="ar-SA"/>
        </w:rPr>
      </w:pPr>
    </w:p>
    <w:p w14:paraId="15BB5083" w14:textId="77777777" w:rsidR="00033D4C" w:rsidRPr="00033D4C" w:rsidRDefault="00033D4C" w:rsidP="00033D4C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8"/>
          <w:lang w:eastAsia="ar-SA"/>
        </w:rPr>
      </w:pPr>
      <w:r w:rsidRPr="00033D4C">
        <w:rPr>
          <w:rFonts w:ascii="Arial" w:eastAsia="Calibri" w:hAnsi="Arial" w:cs="Arial"/>
          <w:b/>
          <w:sz w:val="24"/>
          <w:szCs w:val="28"/>
          <w:lang w:eastAsia="ar-SA"/>
        </w:rPr>
        <w:t>Описание связей административных процедур и административных действий с их характеристиками</w:t>
      </w:r>
    </w:p>
    <w:p w14:paraId="4E0C7759" w14:textId="77777777" w:rsidR="00033D4C" w:rsidRPr="00033D4C" w:rsidRDefault="00033D4C" w:rsidP="00033D4C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8"/>
          <w:lang w:eastAsia="ar-SA"/>
        </w:rPr>
      </w:pPr>
    </w:p>
    <w:p w14:paraId="1BF9618C" w14:textId="4AE6EDE7" w:rsidR="00033D4C" w:rsidRPr="00033D4C" w:rsidRDefault="00033D4C" w:rsidP="0049436F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8"/>
          <w:lang w:eastAsia="ar-SA"/>
        </w:rPr>
      </w:pPr>
      <w:r w:rsidRPr="00033D4C">
        <w:rPr>
          <w:rFonts w:ascii="Arial" w:eastAsia="Calibri" w:hAnsi="Arial" w:cs="Arial"/>
          <w:sz w:val="24"/>
          <w:szCs w:val="28"/>
          <w:lang w:eastAsia="ar-SA"/>
        </w:rPr>
        <w:t>Таблица 1. Описание связей административных процедур и административных действий с их характеристиками для подуслуги «Постановка на учет граждан, нуждающихся в предоставлении жилого помещения (ПУЖ)»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3"/>
        <w:gridCol w:w="2065"/>
        <w:gridCol w:w="3020"/>
        <w:gridCol w:w="5998"/>
        <w:gridCol w:w="2864"/>
      </w:tblGrid>
      <w:tr w:rsidR="00033D4C" w:rsidRPr="00033D4C" w14:paraId="29B0B74F" w14:textId="77777777" w:rsidTr="000F5942">
        <w:tc>
          <w:tcPr>
            <w:tcW w:w="542" w:type="dxa"/>
          </w:tcPr>
          <w:p w14:paraId="491FEE68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91" w:type="dxa"/>
          </w:tcPr>
          <w:p w14:paraId="6909EE9C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Место</w:t>
            </w:r>
          </w:p>
          <w:p w14:paraId="3D13C6EA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выполнения</w:t>
            </w:r>
          </w:p>
          <w:p w14:paraId="3AC2DC98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действия/ используемая ИС</w:t>
            </w:r>
          </w:p>
        </w:tc>
        <w:tc>
          <w:tcPr>
            <w:tcW w:w="3061" w:type="dxa"/>
          </w:tcPr>
          <w:p w14:paraId="60958809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Процедуры</w:t>
            </w:r>
            <w:r w:rsidRPr="0025280A">
              <w:rPr>
                <w:rFonts w:ascii="Courier New" w:hAnsi="Courier New" w:cs="Courier New"/>
                <w:b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</w:tc>
        <w:tc>
          <w:tcPr>
            <w:tcW w:w="6156" w:type="dxa"/>
          </w:tcPr>
          <w:p w14:paraId="6390B2C9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Действия</w:t>
            </w:r>
          </w:p>
        </w:tc>
        <w:tc>
          <w:tcPr>
            <w:tcW w:w="2910" w:type="dxa"/>
          </w:tcPr>
          <w:p w14:paraId="4127A9FA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Максимальный срок</w:t>
            </w:r>
          </w:p>
        </w:tc>
      </w:tr>
      <w:tr w:rsidR="00033D4C" w:rsidRPr="00033D4C" w14:paraId="758FE959" w14:textId="77777777" w:rsidTr="000F5942">
        <w:tc>
          <w:tcPr>
            <w:tcW w:w="542" w:type="dxa"/>
          </w:tcPr>
          <w:p w14:paraId="7B752338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91" w:type="dxa"/>
          </w:tcPr>
          <w:p w14:paraId="57D50D29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061" w:type="dxa"/>
          </w:tcPr>
          <w:p w14:paraId="2366B470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156" w:type="dxa"/>
          </w:tcPr>
          <w:p w14:paraId="3624FEA9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910" w:type="dxa"/>
          </w:tcPr>
          <w:p w14:paraId="444A684B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</w:p>
        </w:tc>
      </w:tr>
      <w:tr w:rsidR="00033D4C" w:rsidRPr="00033D4C" w14:paraId="1852C4DC" w14:textId="77777777" w:rsidTr="000F5942">
        <w:tc>
          <w:tcPr>
            <w:tcW w:w="542" w:type="dxa"/>
          </w:tcPr>
          <w:p w14:paraId="2CF7EEF3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91" w:type="dxa"/>
          </w:tcPr>
          <w:p w14:paraId="3E969E3E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61" w:type="dxa"/>
            <w:vMerge w:val="restart"/>
          </w:tcPr>
          <w:p w14:paraId="334192AE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75A4F519" w14:textId="77777777" w:rsidR="00033D4C" w:rsidRPr="0025280A" w:rsidRDefault="00033D4C" w:rsidP="00033D4C">
            <w:pPr>
              <w:suppressAutoHyphens/>
              <w:contextualSpacing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545BC2C2" w14:textId="77777777" w:rsidR="00033D4C" w:rsidRPr="0025280A" w:rsidRDefault="00033D4C" w:rsidP="00033D4C">
            <w:pPr>
              <w:suppressAutoHyphens/>
              <w:contextualSpacing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АП1.Проверка документов и регистрация заявления</w:t>
            </w:r>
          </w:p>
        </w:tc>
        <w:tc>
          <w:tcPr>
            <w:tcW w:w="6156" w:type="dxa"/>
          </w:tcPr>
          <w:p w14:paraId="695F1194" w14:textId="4CF026AF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АД1.1. Контроль комплектности предоставленных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документов</w:t>
            </w:r>
          </w:p>
        </w:tc>
        <w:tc>
          <w:tcPr>
            <w:tcW w:w="2910" w:type="dxa"/>
            <w:vMerge w:val="restart"/>
          </w:tcPr>
          <w:p w14:paraId="7F325BB7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49F56C7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674F347F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649DE478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До 1 рабочего дня</w:t>
            </w:r>
            <w:r w:rsidRPr="0025280A">
              <w:rPr>
                <w:rFonts w:ascii="Courier New" w:hAnsi="Courier New" w:cs="Courier New"/>
                <w:sz w:val="22"/>
                <w:szCs w:val="22"/>
                <w:vertAlign w:val="superscript"/>
                <w:lang w:eastAsia="ar-SA"/>
              </w:rPr>
              <w:footnoteReference w:id="2"/>
            </w:r>
          </w:p>
        </w:tc>
      </w:tr>
      <w:tr w:rsidR="00033D4C" w:rsidRPr="00033D4C" w14:paraId="1830F843" w14:textId="77777777" w:rsidTr="000F5942">
        <w:tc>
          <w:tcPr>
            <w:tcW w:w="542" w:type="dxa"/>
          </w:tcPr>
          <w:p w14:paraId="3A56E9AA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91" w:type="dxa"/>
          </w:tcPr>
          <w:p w14:paraId="334EEC03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61" w:type="dxa"/>
            <w:vMerge/>
          </w:tcPr>
          <w:p w14:paraId="75C0ECFA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6" w:type="dxa"/>
          </w:tcPr>
          <w:p w14:paraId="70F5FC99" w14:textId="57098B28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АД1.2. Подтверждение полномочий представителя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заявителя</w:t>
            </w:r>
          </w:p>
        </w:tc>
        <w:tc>
          <w:tcPr>
            <w:tcW w:w="2910" w:type="dxa"/>
            <w:vMerge/>
          </w:tcPr>
          <w:p w14:paraId="27E85C7D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4E2614F6" w14:textId="77777777" w:rsidTr="000F5942">
        <w:tc>
          <w:tcPr>
            <w:tcW w:w="542" w:type="dxa"/>
          </w:tcPr>
          <w:p w14:paraId="29B0D571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1" w:type="dxa"/>
          </w:tcPr>
          <w:p w14:paraId="7FF9253E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61" w:type="dxa"/>
            <w:vMerge/>
          </w:tcPr>
          <w:p w14:paraId="1416A985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6" w:type="dxa"/>
          </w:tcPr>
          <w:p w14:paraId="44721FAB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АД1.3. Регистрация заявления</w:t>
            </w:r>
          </w:p>
        </w:tc>
        <w:tc>
          <w:tcPr>
            <w:tcW w:w="2910" w:type="dxa"/>
            <w:vMerge/>
          </w:tcPr>
          <w:p w14:paraId="6935C07B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64DA5BA2" w14:textId="77777777" w:rsidTr="000F5942">
        <w:tc>
          <w:tcPr>
            <w:tcW w:w="542" w:type="dxa"/>
          </w:tcPr>
          <w:p w14:paraId="25FEF8E3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91" w:type="dxa"/>
          </w:tcPr>
          <w:p w14:paraId="419ED5EF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61" w:type="dxa"/>
            <w:vMerge/>
          </w:tcPr>
          <w:p w14:paraId="058217E1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6" w:type="dxa"/>
          </w:tcPr>
          <w:p w14:paraId="6837A387" w14:textId="56768E48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АД1.4. Принятие решения об отказе в приеме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документов</w:t>
            </w:r>
          </w:p>
        </w:tc>
        <w:tc>
          <w:tcPr>
            <w:tcW w:w="2910" w:type="dxa"/>
            <w:vMerge/>
          </w:tcPr>
          <w:p w14:paraId="398956F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4D73C91B" w14:textId="77777777" w:rsidTr="000F5942">
        <w:tc>
          <w:tcPr>
            <w:tcW w:w="542" w:type="dxa"/>
          </w:tcPr>
          <w:p w14:paraId="4AB107A3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91" w:type="dxa"/>
          </w:tcPr>
          <w:p w14:paraId="047EC878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Ведомство/ПГС/</w:t>
            </w:r>
          </w:p>
          <w:p w14:paraId="0EDD4551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СМЭВ</w:t>
            </w:r>
          </w:p>
        </w:tc>
        <w:tc>
          <w:tcPr>
            <w:tcW w:w="3061" w:type="dxa"/>
            <w:vMerge w:val="restart"/>
          </w:tcPr>
          <w:p w14:paraId="59B8DDDC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24242BEC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АП2. Получение сведений</w:t>
            </w:r>
          </w:p>
          <w:p w14:paraId="1AB5BEE6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посредством СМЭВ</w:t>
            </w:r>
          </w:p>
        </w:tc>
        <w:tc>
          <w:tcPr>
            <w:tcW w:w="6156" w:type="dxa"/>
          </w:tcPr>
          <w:p w14:paraId="49693FF1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АД2.1. Формирование межведомственных запросов</w:t>
            </w:r>
          </w:p>
        </w:tc>
        <w:tc>
          <w:tcPr>
            <w:tcW w:w="2910" w:type="dxa"/>
            <w:vMerge w:val="restart"/>
          </w:tcPr>
          <w:p w14:paraId="65C6D7D7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18534466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До 5 рабочих дней</w:t>
            </w:r>
          </w:p>
        </w:tc>
      </w:tr>
      <w:tr w:rsidR="00033D4C" w:rsidRPr="00033D4C" w14:paraId="05BAA472" w14:textId="77777777" w:rsidTr="000F5942">
        <w:tc>
          <w:tcPr>
            <w:tcW w:w="542" w:type="dxa"/>
          </w:tcPr>
          <w:p w14:paraId="6DF6F8A8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1891" w:type="dxa"/>
          </w:tcPr>
          <w:p w14:paraId="36AE3BCB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Ведомство/ПГС/</w:t>
            </w:r>
          </w:p>
          <w:p w14:paraId="5538B0D6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СМЭВ</w:t>
            </w:r>
          </w:p>
        </w:tc>
        <w:tc>
          <w:tcPr>
            <w:tcW w:w="3061" w:type="dxa"/>
            <w:vMerge/>
          </w:tcPr>
          <w:p w14:paraId="7AE4F6A1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6" w:type="dxa"/>
          </w:tcPr>
          <w:p w14:paraId="08184878" w14:textId="5BC801A8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АД2.2. Получение ответов на межведомственные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запросы</w:t>
            </w:r>
          </w:p>
        </w:tc>
        <w:tc>
          <w:tcPr>
            <w:tcW w:w="2910" w:type="dxa"/>
            <w:vMerge/>
          </w:tcPr>
          <w:p w14:paraId="26A0E695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165A5EE1" w14:textId="77777777" w:rsidTr="000F5942">
        <w:tc>
          <w:tcPr>
            <w:tcW w:w="542" w:type="dxa"/>
          </w:tcPr>
          <w:p w14:paraId="6443535F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891" w:type="dxa"/>
          </w:tcPr>
          <w:p w14:paraId="05E258EE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61" w:type="dxa"/>
          </w:tcPr>
          <w:p w14:paraId="577A47C6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АП3. Рассмотрение</w:t>
            </w:r>
          </w:p>
          <w:p w14:paraId="0920624E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документов и сведений</w:t>
            </w:r>
          </w:p>
        </w:tc>
        <w:tc>
          <w:tcPr>
            <w:tcW w:w="6156" w:type="dxa"/>
          </w:tcPr>
          <w:p w14:paraId="3A6808FA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АД3.1. Проверка соответствия документов и сведений</w:t>
            </w:r>
          </w:p>
          <w:p w14:paraId="442D32F7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установленным критериям для принятия решения</w:t>
            </w:r>
          </w:p>
        </w:tc>
        <w:tc>
          <w:tcPr>
            <w:tcW w:w="2910" w:type="dxa"/>
          </w:tcPr>
          <w:p w14:paraId="150906E6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До 20 рабочих дней</w:t>
            </w:r>
          </w:p>
        </w:tc>
      </w:tr>
      <w:tr w:rsidR="00033D4C" w:rsidRPr="00033D4C" w14:paraId="0F0A8209" w14:textId="77777777" w:rsidTr="000F5942">
        <w:tc>
          <w:tcPr>
            <w:tcW w:w="542" w:type="dxa"/>
          </w:tcPr>
          <w:p w14:paraId="23F68F7E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891" w:type="dxa"/>
          </w:tcPr>
          <w:p w14:paraId="44EB9FA0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61" w:type="dxa"/>
            <w:vMerge w:val="restart"/>
          </w:tcPr>
          <w:p w14:paraId="23EAD503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АП4. Принятие решения о</w:t>
            </w:r>
          </w:p>
          <w:p w14:paraId="02FAA41E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предоставлении услуги</w:t>
            </w:r>
          </w:p>
        </w:tc>
        <w:tc>
          <w:tcPr>
            <w:tcW w:w="6156" w:type="dxa"/>
          </w:tcPr>
          <w:p w14:paraId="6476C613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АД4.1. Принятие решения о предоставлении услуги</w:t>
            </w:r>
          </w:p>
        </w:tc>
        <w:tc>
          <w:tcPr>
            <w:tcW w:w="2910" w:type="dxa"/>
            <w:vMerge w:val="restart"/>
          </w:tcPr>
          <w:p w14:paraId="3B99A311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10119DB1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0EDB52F7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До 1 часа</w:t>
            </w:r>
          </w:p>
        </w:tc>
      </w:tr>
      <w:tr w:rsidR="00033D4C" w:rsidRPr="00033D4C" w14:paraId="016563B1" w14:textId="77777777" w:rsidTr="000F5942">
        <w:tc>
          <w:tcPr>
            <w:tcW w:w="542" w:type="dxa"/>
          </w:tcPr>
          <w:p w14:paraId="212B3E81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91" w:type="dxa"/>
          </w:tcPr>
          <w:p w14:paraId="1309AD4A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61" w:type="dxa"/>
            <w:vMerge/>
          </w:tcPr>
          <w:p w14:paraId="75499BDD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6" w:type="dxa"/>
          </w:tcPr>
          <w:p w14:paraId="64635F31" w14:textId="6B2AED21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АД4.2. Формирование решения о предоставлении</w:t>
            </w:r>
            <w:r w:rsidR="000F5942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услуги</w:t>
            </w:r>
          </w:p>
        </w:tc>
        <w:tc>
          <w:tcPr>
            <w:tcW w:w="2910" w:type="dxa"/>
            <w:vMerge/>
          </w:tcPr>
          <w:p w14:paraId="5347B7DC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3FC0B0F5" w14:textId="77777777" w:rsidTr="000F5942">
        <w:tc>
          <w:tcPr>
            <w:tcW w:w="542" w:type="dxa"/>
          </w:tcPr>
          <w:p w14:paraId="29AE3EF1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891" w:type="dxa"/>
          </w:tcPr>
          <w:p w14:paraId="1CB15B87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61" w:type="dxa"/>
            <w:vMerge/>
          </w:tcPr>
          <w:p w14:paraId="5B10FCF5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6" w:type="dxa"/>
          </w:tcPr>
          <w:p w14:paraId="6581B128" w14:textId="1E41EAB3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АД4.3. Принятие решения об отказе в предоставлении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услуги</w:t>
            </w:r>
          </w:p>
        </w:tc>
        <w:tc>
          <w:tcPr>
            <w:tcW w:w="2910" w:type="dxa"/>
            <w:vMerge/>
          </w:tcPr>
          <w:p w14:paraId="3B762D9D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45AC46A1" w14:textId="77777777" w:rsidTr="000F5942">
        <w:tc>
          <w:tcPr>
            <w:tcW w:w="542" w:type="dxa"/>
          </w:tcPr>
          <w:p w14:paraId="5E51876F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891" w:type="dxa"/>
          </w:tcPr>
          <w:p w14:paraId="78C5A4C2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61" w:type="dxa"/>
            <w:vMerge/>
          </w:tcPr>
          <w:p w14:paraId="514E94D8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6" w:type="dxa"/>
          </w:tcPr>
          <w:p w14:paraId="4EB111BD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АД4.4. Формирование отказа в предоставлении услуги</w:t>
            </w:r>
          </w:p>
        </w:tc>
        <w:tc>
          <w:tcPr>
            <w:tcW w:w="2910" w:type="dxa"/>
            <w:vMerge/>
          </w:tcPr>
          <w:p w14:paraId="7A024F61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40E60BA0" w14:textId="77777777" w:rsidTr="000F5942">
        <w:tc>
          <w:tcPr>
            <w:tcW w:w="542" w:type="dxa"/>
          </w:tcPr>
          <w:p w14:paraId="7D1E7B35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891" w:type="dxa"/>
          </w:tcPr>
          <w:p w14:paraId="15698F9A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Модуль МФЦ/</w:t>
            </w:r>
          </w:p>
          <w:p w14:paraId="0DB6B76D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61" w:type="dxa"/>
          </w:tcPr>
          <w:p w14:paraId="35A79815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АП5. Выдача результата на</w:t>
            </w:r>
          </w:p>
          <w:p w14:paraId="79821C0A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бумажном носителе</w:t>
            </w:r>
          </w:p>
          <w:p w14:paraId="0F7AB79A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(опционально)</w:t>
            </w:r>
          </w:p>
        </w:tc>
        <w:tc>
          <w:tcPr>
            <w:tcW w:w="6156" w:type="dxa"/>
          </w:tcPr>
          <w:p w14:paraId="71E24E1B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АД5.1. Выдача результата в виде экземпляра</w:t>
            </w:r>
          </w:p>
          <w:p w14:paraId="11DB66BC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электронного документа, распечатанного на бумажном</w:t>
            </w:r>
          </w:p>
          <w:p w14:paraId="2900F6C4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носителе, заверенного подписью и печатью</w:t>
            </w:r>
          </w:p>
          <w:p w14:paraId="25078716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МФЦ/Ведомство</w:t>
            </w:r>
          </w:p>
        </w:tc>
        <w:tc>
          <w:tcPr>
            <w:tcW w:w="2910" w:type="dxa"/>
          </w:tcPr>
          <w:p w14:paraId="2CD60E37" w14:textId="77777777" w:rsidR="00033D4C" w:rsidRPr="0025280A" w:rsidRDefault="00033D4C" w:rsidP="00033D4C">
            <w:pPr>
              <w:suppressAutoHyphens/>
              <w:contextualSpacing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После окончания процедуры</w:t>
            </w:r>
          </w:p>
          <w:p w14:paraId="2AEC28CD" w14:textId="77777777" w:rsidR="00033D4C" w:rsidRPr="0025280A" w:rsidRDefault="00033D4C" w:rsidP="00033D4C">
            <w:pPr>
              <w:suppressAutoHyphens/>
              <w:contextualSpacing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принятия решения</w:t>
            </w:r>
          </w:p>
        </w:tc>
      </w:tr>
    </w:tbl>
    <w:p w14:paraId="5458DA15" w14:textId="77777777" w:rsidR="00033D4C" w:rsidRPr="00033D4C" w:rsidRDefault="00033D4C" w:rsidP="0003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BCD76C" w14:textId="184190FC" w:rsidR="00033D4C" w:rsidRDefault="00033D4C" w:rsidP="0049436F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8"/>
          <w:lang w:eastAsia="ar-SA"/>
        </w:rPr>
      </w:pPr>
      <w:r w:rsidRPr="00033D4C">
        <w:rPr>
          <w:rFonts w:ascii="Arial" w:eastAsia="Calibri" w:hAnsi="Arial" w:cs="Arial"/>
          <w:sz w:val="24"/>
          <w:szCs w:val="28"/>
          <w:lang w:eastAsia="ar-SA"/>
        </w:rPr>
        <w:t>Таблица 2. Описание связей административных процедур и административных действий с их характеристиками для подуслуги «Внесение изменений в сведения о гражданах, нуждающихся в предоставлении жилого помещения (ИГ)»</w:t>
      </w:r>
    </w:p>
    <w:p w14:paraId="7E334131" w14:textId="77777777" w:rsidR="0025280A" w:rsidRPr="00033D4C" w:rsidRDefault="0025280A" w:rsidP="0049436F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8"/>
          <w:lang w:eastAsia="ar-S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13"/>
        <w:gridCol w:w="2065"/>
        <w:gridCol w:w="3018"/>
        <w:gridCol w:w="6000"/>
        <w:gridCol w:w="2864"/>
      </w:tblGrid>
      <w:tr w:rsidR="00033D4C" w:rsidRPr="00033D4C" w14:paraId="25084EBB" w14:textId="77777777" w:rsidTr="000F5942">
        <w:tc>
          <w:tcPr>
            <w:tcW w:w="542" w:type="dxa"/>
          </w:tcPr>
          <w:p w14:paraId="0FA115B1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91" w:type="dxa"/>
          </w:tcPr>
          <w:p w14:paraId="31C9D768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Место</w:t>
            </w:r>
          </w:p>
          <w:p w14:paraId="27597BC9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выполнения</w:t>
            </w:r>
          </w:p>
          <w:p w14:paraId="2EEEA10B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действия/ используемая ИС</w:t>
            </w:r>
          </w:p>
        </w:tc>
        <w:tc>
          <w:tcPr>
            <w:tcW w:w="3059" w:type="dxa"/>
          </w:tcPr>
          <w:p w14:paraId="13A4E05E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Процедуры</w:t>
            </w:r>
            <w:r w:rsidRPr="0025280A">
              <w:rPr>
                <w:rFonts w:ascii="Courier New" w:hAnsi="Courier New" w:cs="Courier New"/>
                <w:b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</w:tc>
        <w:tc>
          <w:tcPr>
            <w:tcW w:w="6158" w:type="dxa"/>
          </w:tcPr>
          <w:p w14:paraId="3740208F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Действия</w:t>
            </w:r>
          </w:p>
        </w:tc>
        <w:tc>
          <w:tcPr>
            <w:tcW w:w="2910" w:type="dxa"/>
          </w:tcPr>
          <w:p w14:paraId="322DE072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Максимальный срок</w:t>
            </w:r>
          </w:p>
        </w:tc>
      </w:tr>
      <w:tr w:rsidR="00033D4C" w:rsidRPr="00033D4C" w14:paraId="1381BE68" w14:textId="77777777" w:rsidTr="000F5942">
        <w:tc>
          <w:tcPr>
            <w:tcW w:w="542" w:type="dxa"/>
          </w:tcPr>
          <w:p w14:paraId="4AC12331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91" w:type="dxa"/>
          </w:tcPr>
          <w:p w14:paraId="6E6FDEAC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059" w:type="dxa"/>
          </w:tcPr>
          <w:p w14:paraId="54BE5E73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158" w:type="dxa"/>
          </w:tcPr>
          <w:p w14:paraId="263A4642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910" w:type="dxa"/>
          </w:tcPr>
          <w:p w14:paraId="24A61BB5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</w:p>
        </w:tc>
      </w:tr>
      <w:tr w:rsidR="00033D4C" w:rsidRPr="00033D4C" w14:paraId="263A9C2C" w14:textId="77777777" w:rsidTr="000F5942">
        <w:tc>
          <w:tcPr>
            <w:tcW w:w="542" w:type="dxa"/>
          </w:tcPr>
          <w:p w14:paraId="7372527A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91" w:type="dxa"/>
          </w:tcPr>
          <w:p w14:paraId="03D30317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  <w:vMerge w:val="restart"/>
          </w:tcPr>
          <w:p w14:paraId="512A4B11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5E8EB07A" w14:textId="77777777" w:rsidR="00033D4C" w:rsidRPr="0025280A" w:rsidRDefault="00033D4C" w:rsidP="00033D4C">
            <w:pPr>
              <w:suppressAutoHyphens/>
              <w:contextualSpacing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23152857" w14:textId="77777777" w:rsidR="00033D4C" w:rsidRPr="0025280A" w:rsidRDefault="00033D4C" w:rsidP="00033D4C">
            <w:pPr>
              <w:suppressAutoHyphens/>
              <w:contextualSpacing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АП1. Проверка документов и регистрация заявления</w:t>
            </w:r>
          </w:p>
        </w:tc>
        <w:tc>
          <w:tcPr>
            <w:tcW w:w="6158" w:type="dxa"/>
          </w:tcPr>
          <w:p w14:paraId="4AC983B4" w14:textId="0C77A338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АД1.1. Контроль комплектности предоставленных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документов</w:t>
            </w:r>
          </w:p>
        </w:tc>
        <w:tc>
          <w:tcPr>
            <w:tcW w:w="2910" w:type="dxa"/>
            <w:vMerge w:val="restart"/>
          </w:tcPr>
          <w:p w14:paraId="2FCE5A7F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1A728644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До 1 рабочего дня</w:t>
            </w:r>
            <w:r w:rsidRPr="0025280A">
              <w:rPr>
                <w:rFonts w:ascii="Courier New" w:hAnsi="Courier New" w:cs="Courier New"/>
                <w:sz w:val="22"/>
                <w:szCs w:val="22"/>
                <w:vertAlign w:val="superscript"/>
                <w:lang w:eastAsia="ar-SA"/>
              </w:rPr>
              <w:footnoteReference w:id="4"/>
            </w:r>
          </w:p>
          <w:p w14:paraId="3695A72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6726E3C2" w14:textId="77777777" w:rsidTr="000F5942">
        <w:tc>
          <w:tcPr>
            <w:tcW w:w="542" w:type="dxa"/>
          </w:tcPr>
          <w:p w14:paraId="31861A61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91" w:type="dxa"/>
          </w:tcPr>
          <w:p w14:paraId="00AEBF47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  <w:vMerge/>
          </w:tcPr>
          <w:p w14:paraId="4AECB792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8" w:type="dxa"/>
          </w:tcPr>
          <w:p w14:paraId="3FCBE573" w14:textId="6191ADB1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АД1.2. Подтверждение полномочий представителя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заявителя</w:t>
            </w:r>
          </w:p>
        </w:tc>
        <w:tc>
          <w:tcPr>
            <w:tcW w:w="2910" w:type="dxa"/>
            <w:vMerge/>
          </w:tcPr>
          <w:p w14:paraId="0C2E4C04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5AEF6855" w14:textId="77777777" w:rsidTr="000F5942">
        <w:tc>
          <w:tcPr>
            <w:tcW w:w="542" w:type="dxa"/>
          </w:tcPr>
          <w:p w14:paraId="59FC6D0E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1891" w:type="dxa"/>
          </w:tcPr>
          <w:p w14:paraId="43F09B4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  <w:vMerge/>
          </w:tcPr>
          <w:p w14:paraId="00821A43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8" w:type="dxa"/>
          </w:tcPr>
          <w:p w14:paraId="1A362E8B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АД1.3. Регистрация заявления</w:t>
            </w:r>
          </w:p>
        </w:tc>
        <w:tc>
          <w:tcPr>
            <w:tcW w:w="2910" w:type="dxa"/>
            <w:vMerge/>
          </w:tcPr>
          <w:p w14:paraId="2BA458CD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317CF997" w14:textId="77777777" w:rsidTr="000F5942">
        <w:tc>
          <w:tcPr>
            <w:tcW w:w="542" w:type="dxa"/>
          </w:tcPr>
          <w:p w14:paraId="2D825B63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91" w:type="dxa"/>
          </w:tcPr>
          <w:p w14:paraId="7CF8A04E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  <w:vMerge/>
          </w:tcPr>
          <w:p w14:paraId="692ACB24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8" w:type="dxa"/>
          </w:tcPr>
          <w:p w14:paraId="29C01931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АД1.4. Принятие решения об отказе в приеме документов</w:t>
            </w:r>
          </w:p>
        </w:tc>
        <w:tc>
          <w:tcPr>
            <w:tcW w:w="2910" w:type="dxa"/>
            <w:vMerge/>
          </w:tcPr>
          <w:p w14:paraId="499342F8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2561C5FE" w14:textId="77777777" w:rsidTr="000F5942">
        <w:tc>
          <w:tcPr>
            <w:tcW w:w="542" w:type="dxa"/>
          </w:tcPr>
          <w:p w14:paraId="3880957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91" w:type="dxa"/>
          </w:tcPr>
          <w:p w14:paraId="37F30F76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Ведомство/ПГС/</w:t>
            </w:r>
          </w:p>
          <w:p w14:paraId="02A4E6CE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СМЭВ</w:t>
            </w:r>
          </w:p>
        </w:tc>
        <w:tc>
          <w:tcPr>
            <w:tcW w:w="3059" w:type="dxa"/>
            <w:vMerge w:val="restart"/>
          </w:tcPr>
          <w:p w14:paraId="0B372483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5D80677E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АП2. Получение сведений</w:t>
            </w:r>
          </w:p>
          <w:p w14:paraId="220F3C8F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посредством СМЭВ</w:t>
            </w:r>
          </w:p>
        </w:tc>
        <w:tc>
          <w:tcPr>
            <w:tcW w:w="6158" w:type="dxa"/>
          </w:tcPr>
          <w:p w14:paraId="3D9304CE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АД2.1. Формирование межведомственных запросов</w:t>
            </w:r>
          </w:p>
        </w:tc>
        <w:tc>
          <w:tcPr>
            <w:tcW w:w="2910" w:type="dxa"/>
            <w:vMerge w:val="restart"/>
          </w:tcPr>
          <w:p w14:paraId="4C2C17EB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529E7E58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До 5 рабочих дней</w:t>
            </w:r>
          </w:p>
        </w:tc>
      </w:tr>
      <w:tr w:rsidR="00033D4C" w:rsidRPr="00033D4C" w14:paraId="50528617" w14:textId="77777777" w:rsidTr="000F5942">
        <w:tc>
          <w:tcPr>
            <w:tcW w:w="542" w:type="dxa"/>
          </w:tcPr>
          <w:p w14:paraId="32F57AD0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91" w:type="dxa"/>
          </w:tcPr>
          <w:p w14:paraId="0E7559BA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Ведомство/ПГС/</w:t>
            </w:r>
          </w:p>
          <w:p w14:paraId="46FFF815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СМЭВ</w:t>
            </w:r>
          </w:p>
        </w:tc>
        <w:tc>
          <w:tcPr>
            <w:tcW w:w="3059" w:type="dxa"/>
            <w:vMerge/>
          </w:tcPr>
          <w:p w14:paraId="64DD0A5B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8" w:type="dxa"/>
          </w:tcPr>
          <w:p w14:paraId="3A252F3A" w14:textId="40D04DDB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АД2.2. Получение ответов на межведомственные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запросы</w:t>
            </w:r>
          </w:p>
        </w:tc>
        <w:tc>
          <w:tcPr>
            <w:tcW w:w="2910" w:type="dxa"/>
            <w:vMerge/>
          </w:tcPr>
          <w:p w14:paraId="3F919D76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5DDD667B" w14:textId="77777777" w:rsidTr="000F5942">
        <w:tc>
          <w:tcPr>
            <w:tcW w:w="542" w:type="dxa"/>
          </w:tcPr>
          <w:p w14:paraId="08EF127A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891" w:type="dxa"/>
          </w:tcPr>
          <w:p w14:paraId="56A477EF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</w:tcPr>
          <w:p w14:paraId="7E99ECB4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АП3. Рассмотрение</w:t>
            </w:r>
          </w:p>
          <w:p w14:paraId="721AB045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документов и сведений</w:t>
            </w:r>
          </w:p>
        </w:tc>
        <w:tc>
          <w:tcPr>
            <w:tcW w:w="6158" w:type="dxa"/>
          </w:tcPr>
          <w:p w14:paraId="04E94314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АД3.1. Проверка соответствия документов и сведений</w:t>
            </w:r>
          </w:p>
          <w:p w14:paraId="03BEFB0F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установленным критериям для принятия решения</w:t>
            </w:r>
          </w:p>
        </w:tc>
        <w:tc>
          <w:tcPr>
            <w:tcW w:w="2910" w:type="dxa"/>
          </w:tcPr>
          <w:p w14:paraId="50B2290B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До 20 рабочих дней</w:t>
            </w:r>
          </w:p>
        </w:tc>
      </w:tr>
      <w:tr w:rsidR="00033D4C" w:rsidRPr="00033D4C" w14:paraId="0B203CA2" w14:textId="77777777" w:rsidTr="000F5942">
        <w:tc>
          <w:tcPr>
            <w:tcW w:w="542" w:type="dxa"/>
          </w:tcPr>
          <w:p w14:paraId="11B17492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891" w:type="dxa"/>
          </w:tcPr>
          <w:p w14:paraId="5FD1D07E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  <w:vMerge w:val="restart"/>
          </w:tcPr>
          <w:p w14:paraId="0F38483E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7D383D86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719D3710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АП4. Принятие решения о</w:t>
            </w:r>
          </w:p>
          <w:p w14:paraId="3756448B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предоставлении услуги</w:t>
            </w:r>
          </w:p>
        </w:tc>
        <w:tc>
          <w:tcPr>
            <w:tcW w:w="6158" w:type="dxa"/>
          </w:tcPr>
          <w:p w14:paraId="0390595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АД4.1. Принятие решения о предоставлении услуги</w:t>
            </w:r>
          </w:p>
        </w:tc>
        <w:tc>
          <w:tcPr>
            <w:tcW w:w="2910" w:type="dxa"/>
            <w:vMerge w:val="restart"/>
          </w:tcPr>
          <w:p w14:paraId="53C05E6F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15F39D85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3DEEBEF3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До 1 часа</w:t>
            </w:r>
          </w:p>
        </w:tc>
      </w:tr>
      <w:tr w:rsidR="00033D4C" w:rsidRPr="00033D4C" w14:paraId="5710C513" w14:textId="77777777" w:rsidTr="000F5942">
        <w:tc>
          <w:tcPr>
            <w:tcW w:w="542" w:type="dxa"/>
          </w:tcPr>
          <w:p w14:paraId="6EC2C9D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91" w:type="dxa"/>
          </w:tcPr>
          <w:p w14:paraId="41C6701C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  <w:vMerge/>
          </w:tcPr>
          <w:p w14:paraId="74C7B9C3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8" w:type="dxa"/>
          </w:tcPr>
          <w:p w14:paraId="6571F982" w14:textId="33FF91FF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АД4.2. Формирование решения о предоставлении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услуги</w:t>
            </w:r>
          </w:p>
        </w:tc>
        <w:tc>
          <w:tcPr>
            <w:tcW w:w="2910" w:type="dxa"/>
            <w:vMerge/>
          </w:tcPr>
          <w:p w14:paraId="607DD993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29C14A8A" w14:textId="77777777" w:rsidTr="000F5942">
        <w:tc>
          <w:tcPr>
            <w:tcW w:w="542" w:type="dxa"/>
          </w:tcPr>
          <w:p w14:paraId="39656097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891" w:type="dxa"/>
          </w:tcPr>
          <w:p w14:paraId="01374FE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  <w:vMerge/>
          </w:tcPr>
          <w:p w14:paraId="420142F6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8" w:type="dxa"/>
          </w:tcPr>
          <w:p w14:paraId="58E5FF57" w14:textId="0CD03B72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АД4.3. Принятие решения об отказе в предоставлении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услуги</w:t>
            </w:r>
          </w:p>
        </w:tc>
        <w:tc>
          <w:tcPr>
            <w:tcW w:w="2910" w:type="dxa"/>
            <w:vMerge/>
          </w:tcPr>
          <w:p w14:paraId="0A819F1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247EEEAA" w14:textId="77777777" w:rsidTr="000F5942">
        <w:tc>
          <w:tcPr>
            <w:tcW w:w="542" w:type="dxa"/>
          </w:tcPr>
          <w:p w14:paraId="77555C68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891" w:type="dxa"/>
          </w:tcPr>
          <w:p w14:paraId="20C6FE8A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  <w:vMerge/>
          </w:tcPr>
          <w:p w14:paraId="0D1FB83F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8" w:type="dxa"/>
          </w:tcPr>
          <w:p w14:paraId="14EC00A3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АД4.4. Формирование отказа в предоставлении услуги</w:t>
            </w:r>
          </w:p>
        </w:tc>
        <w:tc>
          <w:tcPr>
            <w:tcW w:w="2910" w:type="dxa"/>
            <w:vMerge/>
          </w:tcPr>
          <w:p w14:paraId="3CE12616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6B6BD877" w14:textId="77777777" w:rsidTr="000F5942">
        <w:tc>
          <w:tcPr>
            <w:tcW w:w="542" w:type="dxa"/>
          </w:tcPr>
          <w:p w14:paraId="3496ACFA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891" w:type="dxa"/>
          </w:tcPr>
          <w:p w14:paraId="1376B5A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Модуль МФЦ/</w:t>
            </w:r>
          </w:p>
          <w:p w14:paraId="4C23C8C5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</w:tcPr>
          <w:p w14:paraId="13DA0622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АП5. Выдача результата на</w:t>
            </w:r>
          </w:p>
          <w:p w14:paraId="2E2A14A7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бумажном носителе</w:t>
            </w:r>
          </w:p>
          <w:p w14:paraId="1F671D64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(опционально)</w:t>
            </w:r>
          </w:p>
        </w:tc>
        <w:tc>
          <w:tcPr>
            <w:tcW w:w="6158" w:type="dxa"/>
          </w:tcPr>
          <w:p w14:paraId="51DF4D2F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АД5.1. Выдача результата в виде экземпляра</w:t>
            </w:r>
          </w:p>
          <w:p w14:paraId="7EA0E554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электронного документа, распечатанного на бумажном</w:t>
            </w:r>
          </w:p>
          <w:p w14:paraId="7D8ABEDF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носителе, заверенного подписью и печатью</w:t>
            </w:r>
          </w:p>
          <w:p w14:paraId="4EC97EDA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МФЦ/Ведомство</w:t>
            </w:r>
          </w:p>
        </w:tc>
        <w:tc>
          <w:tcPr>
            <w:tcW w:w="2910" w:type="dxa"/>
          </w:tcPr>
          <w:p w14:paraId="23144531" w14:textId="77777777" w:rsidR="00033D4C" w:rsidRPr="0025280A" w:rsidRDefault="00033D4C" w:rsidP="00033D4C">
            <w:pPr>
              <w:suppressAutoHyphens/>
              <w:contextualSpacing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После окончания процедуры</w:t>
            </w:r>
          </w:p>
          <w:p w14:paraId="5BAF3407" w14:textId="77777777" w:rsidR="00033D4C" w:rsidRPr="0025280A" w:rsidRDefault="00033D4C" w:rsidP="00033D4C">
            <w:pPr>
              <w:suppressAutoHyphens/>
              <w:contextualSpacing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принятия решения</w:t>
            </w:r>
          </w:p>
        </w:tc>
      </w:tr>
    </w:tbl>
    <w:p w14:paraId="65BDD901" w14:textId="77777777" w:rsidR="005C26BA" w:rsidRPr="00033D4C" w:rsidRDefault="005C26BA" w:rsidP="00033D4C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8"/>
          <w:lang w:eastAsia="ar-SA"/>
        </w:rPr>
      </w:pPr>
    </w:p>
    <w:p w14:paraId="783B655F" w14:textId="2663D3C3" w:rsidR="00033D4C" w:rsidRDefault="00033D4C" w:rsidP="0049436F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8"/>
          <w:lang w:eastAsia="ar-SA"/>
        </w:rPr>
      </w:pPr>
      <w:r w:rsidRPr="00033D4C">
        <w:rPr>
          <w:rFonts w:ascii="Arial" w:eastAsia="Calibri" w:hAnsi="Arial" w:cs="Arial"/>
          <w:sz w:val="24"/>
          <w:szCs w:val="28"/>
          <w:lang w:eastAsia="ar-SA"/>
        </w:rPr>
        <w:t>Таблица 3. Описание связей административных процедур и административных действий с их характеристиками для подуслуги «Предоставление информации о движении в очереди граждан, нуждающихся в предоставлении жилого помещения (ДО)»</w:t>
      </w:r>
    </w:p>
    <w:p w14:paraId="1E3B61A3" w14:textId="77777777" w:rsidR="0025280A" w:rsidRPr="00033D4C" w:rsidRDefault="0025280A" w:rsidP="0049436F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8"/>
          <w:lang w:eastAsia="ar-S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13"/>
        <w:gridCol w:w="2065"/>
        <w:gridCol w:w="3018"/>
        <w:gridCol w:w="6000"/>
        <w:gridCol w:w="2864"/>
      </w:tblGrid>
      <w:tr w:rsidR="00033D4C" w:rsidRPr="00033D4C" w14:paraId="74A8045B" w14:textId="77777777" w:rsidTr="000F5942">
        <w:tc>
          <w:tcPr>
            <w:tcW w:w="542" w:type="dxa"/>
          </w:tcPr>
          <w:p w14:paraId="19ACF3DC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91" w:type="dxa"/>
          </w:tcPr>
          <w:p w14:paraId="1B140CA0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Место</w:t>
            </w:r>
          </w:p>
          <w:p w14:paraId="6B351776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выполнения</w:t>
            </w:r>
          </w:p>
          <w:p w14:paraId="6ED1F2B0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действия/ используемая ИС</w:t>
            </w:r>
          </w:p>
        </w:tc>
        <w:tc>
          <w:tcPr>
            <w:tcW w:w="3059" w:type="dxa"/>
          </w:tcPr>
          <w:p w14:paraId="07584EA4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Процедуры</w:t>
            </w:r>
            <w:r w:rsidRPr="0025280A">
              <w:rPr>
                <w:rFonts w:ascii="Courier New" w:hAnsi="Courier New" w:cs="Courier New"/>
                <w:b/>
                <w:sz w:val="22"/>
                <w:szCs w:val="22"/>
                <w:vertAlign w:val="superscript"/>
                <w:lang w:eastAsia="ar-SA"/>
              </w:rPr>
              <w:footnoteReference w:id="5"/>
            </w:r>
          </w:p>
        </w:tc>
        <w:tc>
          <w:tcPr>
            <w:tcW w:w="6158" w:type="dxa"/>
          </w:tcPr>
          <w:p w14:paraId="61CD9110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Действия</w:t>
            </w:r>
          </w:p>
        </w:tc>
        <w:tc>
          <w:tcPr>
            <w:tcW w:w="2910" w:type="dxa"/>
          </w:tcPr>
          <w:p w14:paraId="26430874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Максимальный срок</w:t>
            </w:r>
          </w:p>
        </w:tc>
      </w:tr>
      <w:tr w:rsidR="00033D4C" w:rsidRPr="00033D4C" w14:paraId="01FECA86" w14:textId="77777777" w:rsidTr="000F5942">
        <w:tc>
          <w:tcPr>
            <w:tcW w:w="542" w:type="dxa"/>
          </w:tcPr>
          <w:p w14:paraId="6CBC1C6E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91" w:type="dxa"/>
          </w:tcPr>
          <w:p w14:paraId="079B8E18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059" w:type="dxa"/>
          </w:tcPr>
          <w:p w14:paraId="75A6D202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158" w:type="dxa"/>
          </w:tcPr>
          <w:p w14:paraId="1BD385C6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910" w:type="dxa"/>
          </w:tcPr>
          <w:p w14:paraId="1CBFB7E7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</w:p>
        </w:tc>
      </w:tr>
      <w:tr w:rsidR="00033D4C" w:rsidRPr="00033D4C" w14:paraId="4E4A905B" w14:textId="77777777" w:rsidTr="000F5942">
        <w:tc>
          <w:tcPr>
            <w:tcW w:w="542" w:type="dxa"/>
          </w:tcPr>
          <w:p w14:paraId="26AC339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891" w:type="dxa"/>
          </w:tcPr>
          <w:p w14:paraId="374441E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  <w:vMerge w:val="restart"/>
          </w:tcPr>
          <w:p w14:paraId="50A16382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5A73403A" w14:textId="77777777" w:rsidR="00033D4C" w:rsidRPr="0025280A" w:rsidRDefault="00033D4C" w:rsidP="00033D4C">
            <w:pPr>
              <w:suppressAutoHyphens/>
              <w:contextualSpacing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1273CE49" w14:textId="77777777" w:rsidR="00033D4C" w:rsidRPr="0025280A" w:rsidRDefault="00033D4C" w:rsidP="00033D4C">
            <w:pPr>
              <w:suppressAutoHyphens/>
              <w:contextualSpacing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АП1. Проверка документов и регистрация заявления</w:t>
            </w:r>
          </w:p>
        </w:tc>
        <w:tc>
          <w:tcPr>
            <w:tcW w:w="6158" w:type="dxa"/>
          </w:tcPr>
          <w:p w14:paraId="22C47FE6" w14:textId="4046879A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АД1.1. Контроль комплектности предоставленных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документов</w:t>
            </w:r>
          </w:p>
        </w:tc>
        <w:tc>
          <w:tcPr>
            <w:tcW w:w="2910" w:type="dxa"/>
            <w:vMerge w:val="restart"/>
          </w:tcPr>
          <w:p w14:paraId="676B536C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1B6C5145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До 1 рабочего дня</w:t>
            </w:r>
            <w:r w:rsidRPr="0025280A">
              <w:rPr>
                <w:rFonts w:ascii="Courier New" w:hAnsi="Courier New" w:cs="Courier New"/>
                <w:sz w:val="22"/>
                <w:szCs w:val="22"/>
                <w:vertAlign w:val="superscript"/>
                <w:lang w:eastAsia="ar-SA"/>
              </w:rPr>
              <w:footnoteReference w:id="6"/>
            </w:r>
          </w:p>
          <w:p w14:paraId="2576814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35E8ECB6" w14:textId="77777777" w:rsidTr="000F5942">
        <w:tc>
          <w:tcPr>
            <w:tcW w:w="542" w:type="dxa"/>
          </w:tcPr>
          <w:p w14:paraId="1D90CDCD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91" w:type="dxa"/>
          </w:tcPr>
          <w:p w14:paraId="5733E3AC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  <w:vMerge/>
          </w:tcPr>
          <w:p w14:paraId="7CB23225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8" w:type="dxa"/>
          </w:tcPr>
          <w:p w14:paraId="754638E5" w14:textId="63CA8088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АД1.2. Подтверждение полномочий представителя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заявителя</w:t>
            </w:r>
          </w:p>
        </w:tc>
        <w:tc>
          <w:tcPr>
            <w:tcW w:w="2910" w:type="dxa"/>
            <w:vMerge/>
          </w:tcPr>
          <w:p w14:paraId="2201B0D0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04157D43" w14:textId="77777777" w:rsidTr="000F5942">
        <w:tc>
          <w:tcPr>
            <w:tcW w:w="542" w:type="dxa"/>
          </w:tcPr>
          <w:p w14:paraId="43CDD117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1" w:type="dxa"/>
          </w:tcPr>
          <w:p w14:paraId="49DB4A6D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  <w:vMerge/>
          </w:tcPr>
          <w:p w14:paraId="7CC32716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8" w:type="dxa"/>
          </w:tcPr>
          <w:p w14:paraId="65BF81FB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АД1.3. Регистрация заявления</w:t>
            </w:r>
          </w:p>
        </w:tc>
        <w:tc>
          <w:tcPr>
            <w:tcW w:w="2910" w:type="dxa"/>
            <w:vMerge/>
          </w:tcPr>
          <w:p w14:paraId="7EEA784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06866092" w14:textId="77777777" w:rsidTr="000F5942">
        <w:tc>
          <w:tcPr>
            <w:tcW w:w="542" w:type="dxa"/>
          </w:tcPr>
          <w:p w14:paraId="477326D1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91" w:type="dxa"/>
          </w:tcPr>
          <w:p w14:paraId="27A4F19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  <w:vMerge/>
          </w:tcPr>
          <w:p w14:paraId="7DD553F8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8" w:type="dxa"/>
          </w:tcPr>
          <w:p w14:paraId="7C0345AE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АД1.4. Принятие решения об отказе в приеме документов</w:t>
            </w:r>
          </w:p>
        </w:tc>
        <w:tc>
          <w:tcPr>
            <w:tcW w:w="2910" w:type="dxa"/>
            <w:vMerge/>
          </w:tcPr>
          <w:p w14:paraId="24951654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46150EA1" w14:textId="77777777" w:rsidTr="000F5942">
        <w:tc>
          <w:tcPr>
            <w:tcW w:w="542" w:type="dxa"/>
          </w:tcPr>
          <w:p w14:paraId="32E1DD64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91" w:type="dxa"/>
          </w:tcPr>
          <w:p w14:paraId="1DF70BD7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Ведомство/ПГС/</w:t>
            </w:r>
          </w:p>
          <w:p w14:paraId="298DE7A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СМЭВ</w:t>
            </w:r>
          </w:p>
        </w:tc>
        <w:tc>
          <w:tcPr>
            <w:tcW w:w="3059" w:type="dxa"/>
            <w:vMerge w:val="restart"/>
          </w:tcPr>
          <w:p w14:paraId="43FD0CD8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5DE29B20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АП2. Получение сведений</w:t>
            </w:r>
          </w:p>
          <w:p w14:paraId="5966009A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посредством СМЭВ</w:t>
            </w:r>
          </w:p>
        </w:tc>
        <w:tc>
          <w:tcPr>
            <w:tcW w:w="6158" w:type="dxa"/>
          </w:tcPr>
          <w:p w14:paraId="3931F5F4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АД2.1. Формирование межведомственных запросов</w:t>
            </w:r>
          </w:p>
        </w:tc>
        <w:tc>
          <w:tcPr>
            <w:tcW w:w="2910" w:type="dxa"/>
            <w:vMerge w:val="restart"/>
          </w:tcPr>
          <w:p w14:paraId="4CB55B98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6487BAC5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До 5 рабочих дней</w:t>
            </w:r>
          </w:p>
        </w:tc>
      </w:tr>
      <w:tr w:rsidR="00033D4C" w:rsidRPr="00033D4C" w14:paraId="4E68D4D1" w14:textId="77777777" w:rsidTr="000F5942">
        <w:tc>
          <w:tcPr>
            <w:tcW w:w="542" w:type="dxa"/>
          </w:tcPr>
          <w:p w14:paraId="30DF0204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91" w:type="dxa"/>
          </w:tcPr>
          <w:p w14:paraId="765D30E3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Ведомство/ПГС/</w:t>
            </w:r>
          </w:p>
          <w:p w14:paraId="702961B5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СМЭВ</w:t>
            </w:r>
          </w:p>
        </w:tc>
        <w:tc>
          <w:tcPr>
            <w:tcW w:w="3059" w:type="dxa"/>
            <w:vMerge/>
          </w:tcPr>
          <w:p w14:paraId="7E9656A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8" w:type="dxa"/>
          </w:tcPr>
          <w:p w14:paraId="31378B5E" w14:textId="35572BAC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АД2.2. Получение ответов на межведомственные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запросы</w:t>
            </w:r>
          </w:p>
        </w:tc>
        <w:tc>
          <w:tcPr>
            <w:tcW w:w="2910" w:type="dxa"/>
            <w:vMerge/>
          </w:tcPr>
          <w:p w14:paraId="3AEA6D1D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7EF11686" w14:textId="77777777" w:rsidTr="000F5942">
        <w:tc>
          <w:tcPr>
            <w:tcW w:w="542" w:type="dxa"/>
          </w:tcPr>
          <w:p w14:paraId="26B92341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891" w:type="dxa"/>
          </w:tcPr>
          <w:p w14:paraId="278A397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</w:tcPr>
          <w:p w14:paraId="7CCBAE05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АП3. Рассмотрение</w:t>
            </w:r>
          </w:p>
          <w:p w14:paraId="2CDFF891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документов и сведений</w:t>
            </w:r>
          </w:p>
        </w:tc>
        <w:tc>
          <w:tcPr>
            <w:tcW w:w="6158" w:type="dxa"/>
          </w:tcPr>
          <w:p w14:paraId="274FAB2B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АД3.1. Проверка соответствия документов и сведений</w:t>
            </w:r>
          </w:p>
          <w:p w14:paraId="366657F4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установленным критериям для принятия решения</w:t>
            </w:r>
          </w:p>
        </w:tc>
        <w:tc>
          <w:tcPr>
            <w:tcW w:w="2910" w:type="dxa"/>
          </w:tcPr>
          <w:p w14:paraId="0F49027C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До 1 рабочего дня</w:t>
            </w:r>
          </w:p>
        </w:tc>
      </w:tr>
      <w:tr w:rsidR="00033D4C" w:rsidRPr="00033D4C" w14:paraId="1E522B39" w14:textId="77777777" w:rsidTr="000F5942">
        <w:tc>
          <w:tcPr>
            <w:tcW w:w="542" w:type="dxa"/>
          </w:tcPr>
          <w:p w14:paraId="01FA1DD3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891" w:type="dxa"/>
          </w:tcPr>
          <w:p w14:paraId="7356E6F7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  <w:vMerge w:val="restart"/>
          </w:tcPr>
          <w:p w14:paraId="67E77E3A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36E26896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26D32374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АП4. Принятие решения о</w:t>
            </w:r>
          </w:p>
          <w:p w14:paraId="0D03CE45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предоставлении услуги</w:t>
            </w:r>
          </w:p>
        </w:tc>
        <w:tc>
          <w:tcPr>
            <w:tcW w:w="6158" w:type="dxa"/>
          </w:tcPr>
          <w:p w14:paraId="660CD83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АД4.1. Принятие решения о предоставлении услуги</w:t>
            </w:r>
          </w:p>
        </w:tc>
        <w:tc>
          <w:tcPr>
            <w:tcW w:w="2910" w:type="dxa"/>
            <w:vMerge w:val="restart"/>
          </w:tcPr>
          <w:p w14:paraId="15CFF487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65E48F25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0C546FD0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До 1 часа</w:t>
            </w:r>
          </w:p>
        </w:tc>
      </w:tr>
      <w:tr w:rsidR="00033D4C" w:rsidRPr="00033D4C" w14:paraId="248CE63A" w14:textId="77777777" w:rsidTr="000F5942">
        <w:tc>
          <w:tcPr>
            <w:tcW w:w="542" w:type="dxa"/>
          </w:tcPr>
          <w:p w14:paraId="5150E713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91" w:type="dxa"/>
          </w:tcPr>
          <w:p w14:paraId="27BD94AD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  <w:vMerge/>
          </w:tcPr>
          <w:p w14:paraId="2EFD8358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8" w:type="dxa"/>
          </w:tcPr>
          <w:p w14:paraId="1CA5D7C7" w14:textId="3183CDA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АД4.2. Формирование решения о предоставлении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услуги</w:t>
            </w:r>
          </w:p>
        </w:tc>
        <w:tc>
          <w:tcPr>
            <w:tcW w:w="2910" w:type="dxa"/>
            <w:vMerge/>
          </w:tcPr>
          <w:p w14:paraId="2153BD2B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4AE6EE1A" w14:textId="77777777" w:rsidTr="000F5942">
        <w:tc>
          <w:tcPr>
            <w:tcW w:w="542" w:type="dxa"/>
          </w:tcPr>
          <w:p w14:paraId="4C68FD1C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891" w:type="dxa"/>
          </w:tcPr>
          <w:p w14:paraId="72C3044B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  <w:vMerge/>
          </w:tcPr>
          <w:p w14:paraId="3E88AB61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8" w:type="dxa"/>
          </w:tcPr>
          <w:p w14:paraId="19B505C4" w14:textId="296E3C78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АД4.3. Принятие решения об отказе в предоставлении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услуги</w:t>
            </w:r>
          </w:p>
        </w:tc>
        <w:tc>
          <w:tcPr>
            <w:tcW w:w="2910" w:type="dxa"/>
            <w:vMerge/>
          </w:tcPr>
          <w:p w14:paraId="50AAFE34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34E4AB75" w14:textId="77777777" w:rsidTr="000F5942">
        <w:tc>
          <w:tcPr>
            <w:tcW w:w="542" w:type="dxa"/>
          </w:tcPr>
          <w:p w14:paraId="184933CA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891" w:type="dxa"/>
          </w:tcPr>
          <w:p w14:paraId="4B5485C7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  <w:vMerge/>
          </w:tcPr>
          <w:p w14:paraId="049D0262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8" w:type="dxa"/>
          </w:tcPr>
          <w:p w14:paraId="167109F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АД4.4. Формирование отказа в предоставлении услуги</w:t>
            </w:r>
          </w:p>
        </w:tc>
        <w:tc>
          <w:tcPr>
            <w:tcW w:w="2910" w:type="dxa"/>
            <w:vMerge/>
          </w:tcPr>
          <w:p w14:paraId="09985AEB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1FD5A71C" w14:textId="77777777" w:rsidTr="000F5942">
        <w:tc>
          <w:tcPr>
            <w:tcW w:w="542" w:type="dxa"/>
          </w:tcPr>
          <w:p w14:paraId="4392894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891" w:type="dxa"/>
          </w:tcPr>
          <w:p w14:paraId="67A990EE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Модуль МФЦ/</w:t>
            </w:r>
          </w:p>
          <w:p w14:paraId="6F29EB60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</w:tcPr>
          <w:p w14:paraId="3637B7D0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АП5. Выдача результата на</w:t>
            </w:r>
          </w:p>
          <w:p w14:paraId="12937CCF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бумажном носителе</w:t>
            </w:r>
          </w:p>
          <w:p w14:paraId="3F27C74C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(опционально)</w:t>
            </w:r>
          </w:p>
        </w:tc>
        <w:tc>
          <w:tcPr>
            <w:tcW w:w="6158" w:type="dxa"/>
          </w:tcPr>
          <w:p w14:paraId="3C0AECED" w14:textId="47273D8F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АД5.1. Выдача результата в виде экземпляра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электронного документа, распечатанного на бумажном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носителе, заверенного подписью и печатью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МФЦ/Ведомство</w:t>
            </w:r>
          </w:p>
        </w:tc>
        <w:tc>
          <w:tcPr>
            <w:tcW w:w="2910" w:type="dxa"/>
          </w:tcPr>
          <w:p w14:paraId="0A301AC4" w14:textId="77777777" w:rsidR="00033D4C" w:rsidRPr="0025280A" w:rsidRDefault="00033D4C" w:rsidP="00033D4C">
            <w:pPr>
              <w:suppressAutoHyphens/>
              <w:contextualSpacing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После окончания процедуры</w:t>
            </w:r>
          </w:p>
          <w:p w14:paraId="727F7C6F" w14:textId="77777777" w:rsidR="00033D4C" w:rsidRPr="0025280A" w:rsidRDefault="00033D4C" w:rsidP="00033D4C">
            <w:pPr>
              <w:suppressAutoHyphens/>
              <w:contextualSpacing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принятия решения</w:t>
            </w:r>
          </w:p>
        </w:tc>
      </w:tr>
    </w:tbl>
    <w:p w14:paraId="13FE0540" w14:textId="77777777" w:rsidR="005C26BA" w:rsidRDefault="005C26BA" w:rsidP="005C26BA">
      <w:pPr>
        <w:suppressAutoHyphens/>
        <w:spacing w:after="0" w:line="240" w:lineRule="auto"/>
        <w:contextualSpacing/>
        <w:rPr>
          <w:rFonts w:ascii="Arial" w:eastAsia="Calibri" w:hAnsi="Arial" w:cs="Arial"/>
          <w:szCs w:val="28"/>
          <w:lang w:eastAsia="ar-SA"/>
        </w:rPr>
      </w:pPr>
    </w:p>
    <w:p w14:paraId="4AF24CB2" w14:textId="77777777" w:rsidR="00033D4C" w:rsidRPr="00033D4C" w:rsidRDefault="00033D4C" w:rsidP="00033D4C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033D4C">
        <w:rPr>
          <w:rFonts w:ascii="Arial" w:eastAsia="Calibri" w:hAnsi="Arial" w:cs="Arial"/>
          <w:sz w:val="24"/>
          <w:szCs w:val="24"/>
          <w:lang w:eastAsia="ar-SA"/>
        </w:rPr>
        <w:t xml:space="preserve">Таблица 4. Описание связей административных процедур и административных действий с их характеристиками для подуслуги </w:t>
      </w:r>
    </w:p>
    <w:p w14:paraId="4C75182A" w14:textId="7A578FFF" w:rsidR="00033D4C" w:rsidRDefault="00033D4C" w:rsidP="00033D4C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033D4C">
        <w:rPr>
          <w:rFonts w:ascii="Arial" w:eastAsia="Calibri" w:hAnsi="Arial" w:cs="Arial"/>
          <w:sz w:val="24"/>
          <w:szCs w:val="24"/>
          <w:lang w:eastAsia="ar-SA"/>
        </w:rPr>
        <w:t>«Снятие с учета граждан, нуждающихся в предос</w:t>
      </w:r>
      <w:r w:rsidR="0049436F" w:rsidRPr="005C26BA">
        <w:rPr>
          <w:rFonts w:ascii="Arial" w:eastAsia="Calibri" w:hAnsi="Arial" w:cs="Arial"/>
          <w:sz w:val="24"/>
          <w:szCs w:val="24"/>
          <w:lang w:eastAsia="ar-SA"/>
        </w:rPr>
        <w:t>тавлении жилого помещения (СУ)»</w:t>
      </w:r>
    </w:p>
    <w:p w14:paraId="7CA8DE51" w14:textId="77777777" w:rsidR="0025280A" w:rsidRPr="00033D4C" w:rsidRDefault="0025280A" w:rsidP="00033D4C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13"/>
        <w:gridCol w:w="2065"/>
        <w:gridCol w:w="3018"/>
        <w:gridCol w:w="6000"/>
        <w:gridCol w:w="2864"/>
      </w:tblGrid>
      <w:tr w:rsidR="00033D4C" w:rsidRPr="00033D4C" w14:paraId="54976F74" w14:textId="77777777" w:rsidTr="000F5942">
        <w:tc>
          <w:tcPr>
            <w:tcW w:w="542" w:type="dxa"/>
          </w:tcPr>
          <w:p w14:paraId="432CD262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91" w:type="dxa"/>
          </w:tcPr>
          <w:p w14:paraId="298FCC40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Место</w:t>
            </w:r>
          </w:p>
          <w:p w14:paraId="0C9B7424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выполнения</w:t>
            </w:r>
          </w:p>
          <w:p w14:paraId="42C34818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действия/ используемая ИС</w:t>
            </w:r>
          </w:p>
        </w:tc>
        <w:tc>
          <w:tcPr>
            <w:tcW w:w="3059" w:type="dxa"/>
          </w:tcPr>
          <w:p w14:paraId="58B19157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Процедуры</w:t>
            </w:r>
            <w:r w:rsidRPr="0025280A">
              <w:rPr>
                <w:rFonts w:ascii="Courier New" w:hAnsi="Courier New" w:cs="Courier New"/>
                <w:b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6158" w:type="dxa"/>
          </w:tcPr>
          <w:p w14:paraId="2F21A188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Действия</w:t>
            </w:r>
          </w:p>
        </w:tc>
        <w:tc>
          <w:tcPr>
            <w:tcW w:w="2910" w:type="dxa"/>
          </w:tcPr>
          <w:p w14:paraId="383E999A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Максимальный срок</w:t>
            </w:r>
          </w:p>
        </w:tc>
      </w:tr>
      <w:tr w:rsidR="00033D4C" w:rsidRPr="00033D4C" w14:paraId="78F249CD" w14:textId="77777777" w:rsidTr="000F5942">
        <w:tc>
          <w:tcPr>
            <w:tcW w:w="542" w:type="dxa"/>
          </w:tcPr>
          <w:p w14:paraId="509B8C0F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91" w:type="dxa"/>
          </w:tcPr>
          <w:p w14:paraId="7A58E9E5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059" w:type="dxa"/>
          </w:tcPr>
          <w:p w14:paraId="4011FD36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158" w:type="dxa"/>
          </w:tcPr>
          <w:p w14:paraId="0D2BE6BF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910" w:type="dxa"/>
          </w:tcPr>
          <w:p w14:paraId="683FF6F7" w14:textId="77777777" w:rsidR="00033D4C" w:rsidRPr="0025280A" w:rsidRDefault="00033D4C" w:rsidP="00033D4C">
            <w:pPr>
              <w:suppressAutoHyphens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</w:p>
        </w:tc>
      </w:tr>
      <w:tr w:rsidR="00033D4C" w:rsidRPr="00033D4C" w14:paraId="653831D4" w14:textId="77777777" w:rsidTr="000F5942">
        <w:tc>
          <w:tcPr>
            <w:tcW w:w="542" w:type="dxa"/>
          </w:tcPr>
          <w:p w14:paraId="02064925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91" w:type="dxa"/>
          </w:tcPr>
          <w:p w14:paraId="4630B3BC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  <w:vMerge w:val="restart"/>
          </w:tcPr>
          <w:p w14:paraId="556BFBFB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2AAE9E02" w14:textId="77777777" w:rsidR="00033D4C" w:rsidRPr="0025280A" w:rsidRDefault="00033D4C" w:rsidP="00033D4C">
            <w:pPr>
              <w:suppressAutoHyphens/>
              <w:contextualSpacing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07F073B1" w14:textId="77777777" w:rsidR="00033D4C" w:rsidRPr="0025280A" w:rsidRDefault="00033D4C" w:rsidP="00033D4C">
            <w:pPr>
              <w:suppressAutoHyphens/>
              <w:contextualSpacing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АП1. Проверка документов и регистрация за</w:t>
            </w:r>
            <w:bookmarkStart w:id="1" w:name="_GoBack"/>
            <w:bookmarkEnd w:id="1"/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явления</w:t>
            </w:r>
          </w:p>
        </w:tc>
        <w:tc>
          <w:tcPr>
            <w:tcW w:w="6158" w:type="dxa"/>
          </w:tcPr>
          <w:p w14:paraId="5B57A405" w14:textId="3083DDDF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АД1.1. Контроль комплектности предоставленных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документов</w:t>
            </w:r>
          </w:p>
        </w:tc>
        <w:tc>
          <w:tcPr>
            <w:tcW w:w="2910" w:type="dxa"/>
            <w:vMerge w:val="restart"/>
          </w:tcPr>
          <w:p w14:paraId="4C3C3F1D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3E4E1992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5537CE4E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До 1 рабочего дня</w:t>
            </w:r>
            <w:r w:rsidRPr="0025280A">
              <w:rPr>
                <w:rFonts w:ascii="Courier New" w:hAnsi="Courier New" w:cs="Courier New"/>
                <w:sz w:val="22"/>
                <w:szCs w:val="22"/>
                <w:vertAlign w:val="superscript"/>
                <w:lang w:eastAsia="ar-SA"/>
              </w:rPr>
              <w:footnoteReference w:id="8"/>
            </w:r>
          </w:p>
          <w:p w14:paraId="58F25F20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6D2FA78E" w14:textId="77777777" w:rsidTr="000F5942">
        <w:tc>
          <w:tcPr>
            <w:tcW w:w="542" w:type="dxa"/>
          </w:tcPr>
          <w:p w14:paraId="37DC7EBD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91" w:type="dxa"/>
          </w:tcPr>
          <w:p w14:paraId="20F6E1A4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  <w:vMerge/>
          </w:tcPr>
          <w:p w14:paraId="3A3B2745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8" w:type="dxa"/>
          </w:tcPr>
          <w:p w14:paraId="61E17A7A" w14:textId="4EA7BCC8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АД1.2. Подтверждение полномочий представителя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заявителя</w:t>
            </w:r>
          </w:p>
        </w:tc>
        <w:tc>
          <w:tcPr>
            <w:tcW w:w="2910" w:type="dxa"/>
            <w:vMerge/>
          </w:tcPr>
          <w:p w14:paraId="22247F2D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26498756" w14:textId="77777777" w:rsidTr="000F5942">
        <w:tc>
          <w:tcPr>
            <w:tcW w:w="542" w:type="dxa"/>
          </w:tcPr>
          <w:p w14:paraId="583BD3FE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1" w:type="dxa"/>
          </w:tcPr>
          <w:p w14:paraId="0A409636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  <w:vMerge/>
          </w:tcPr>
          <w:p w14:paraId="6ACF4E6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8" w:type="dxa"/>
          </w:tcPr>
          <w:p w14:paraId="2E000636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АД1.3. Регистрация заявления</w:t>
            </w:r>
          </w:p>
        </w:tc>
        <w:tc>
          <w:tcPr>
            <w:tcW w:w="2910" w:type="dxa"/>
            <w:vMerge/>
          </w:tcPr>
          <w:p w14:paraId="51FB0707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7A614879" w14:textId="77777777" w:rsidTr="000F5942">
        <w:tc>
          <w:tcPr>
            <w:tcW w:w="542" w:type="dxa"/>
          </w:tcPr>
          <w:p w14:paraId="6DD9C861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91" w:type="dxa"/>
          </w:tcPr>
          <w:p w14:paraId="56E91EC8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  <w:vMerge/>
          </w:tcPr>
          <w:p w14:paraId="484ECE13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8" w:type="dxa"/>
          </w:tcPr>
          <w:p w14:paraId="12448C91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АД1.4. Принятие решения об отказе в приеме документов</w:t>
            </w:r>
          </w:p>
        </w:tc>
        <w:tc>
          <w:tcPr>
            <w:tcW w:w="2910" w:type="dxa"/>
            <w:vMerge/>
          </w:tcPr>
          <w:p w14:paraId="6AD14C1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7FBF8D0B" w14:textId="77777777" w:rsidTr="000F5942">
        <w:tc>
          <w:tcPr>
            <w:tcW w:w="542" w:type="dxa"/>
          </w:tcPr>
          <w:p w14:paraId="6D3BD79F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91" w:type="dxa"/>
          </w:tcPr>
          <w:p w14:paraId="2BCBEDB1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Ведомство/ПГС/</w:t>
            </w:r>
          </w:p>
          <w:p w14:paraId="496A6DC0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СМЭВ</w:t>
            </w:r>
          </w:p>
        </w:tc>
        <w:tc>
          <w:tcPr>
            <w:tcW w:w="3059" w:type="dxa"/>
            <w:vMerge w:val="restart"/>
          </w:tcPr>
          <w:p w14:paraId="13013F6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31EA5EC3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АП2. Получение сведений</w:t>
            </w:r>
          </w:p>
          <w:p w14:paraId="07421A7D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посредством СМЭВ</w:t>
            </w:r>
          </w:p>
        </w:tc>
        <w:tc>
          <w:tcPr>
            <w:tcW w:w="6158" w:type="dxa"/>
          </w:tcPr>
          <w:p w14:paraId="0DFED101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АД2.1. Формирование межведомственных запросов</w:t>
            </w:r>
          </w:p>
        </w:tc>
        <w:tc>
          <w:tcPr>
            <w:tcW w:w="2910" w:type="dxa"/>
            <w:vMerge w:val="restart"/>
          </w:tcPr>
          <w:p w14:paraId="03A4D18F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65080548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До 5 рабочих дней</w:t>
            </w:r>
          </w:p>
        </w:tc>
      </w:tr>
      <w:tr w:rsidR="00033D4C" w:rsidRPr="00033D4C" w14:paraId="3461495E" w14:textId="77777777" w:rsidTr="000F5942">
        <w:tc>
          <w:tcPr>
            <w:tcW w:w="542" w:type="dxa"/>
          </w:tcPr>
          <w:p w14:paraId="7292E2CB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91" w:type="dxa"/>
          </w:tcPr>
          <w:p w14:paraId="08137312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Ведомство/ПГС/</w:t>
            </w:r>
          </w:p>
          <w:p w14:paraId="6D322D9D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СМЭВ</w:t>
            </w:r>
          </w:p>
        </w:tc>
        <w:tc>
          <w:tcPr>
            <w:tcW w:w="3059" w:type="dxa"/>
            <w:vMerge/>
          </w:tcPr>
          <w:p w14:paraId="390CC317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8" w:type="dxa"/>
          </w:tcPr>
          <w:p w14:paraId="10077E0C" w14:textId="6D53934D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АД2.2. Получение ответов на межведомственные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запросы</w:t>
            </w:r>
          </w:p>
        </w:tc>
        <w:tc>
          <w:tcPr>
            <w:tcW w:w="2910" w:type="dxa"/>
            <w:vMerge/>
          </w:tcPr>
          <w:p w14:paraId="0A7B39B3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5361193A" w14:textId="77777777" w:rsidTr="000F5942">
        <w:tc>
          <w:tcPr>
            <w:tcW w:w="542" w:type="dxa"/>
          </w:tcPr>
          <w:p w14:paraId="13485D9D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891" w:type="dxa"/>
          </w:tcPr>
          <w:p w14:paraId="5A3C07EE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</w:tcPr>
          <w:p w14:paraId="4C0922A2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АП3. Рассмотрение</w:t>
            </w:r>
          </w:p>
          <w:p w14:paraId="15826D48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документов и сведений</w:t>
            </w:r>
          </w:p>
        </w:tc>
        <w:tc>
          <w:tcPr>
            <w:tcW w:w="6158" w:type="dxa"/>
          </w:tcPr>
          <w:p w14:paraId="47A7211F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АД3.1. Проверка соответствия документов и сведений</w:t>
            </w:r>
          </w:p>
          <w:p w14:paraId="71AE846A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установленным критериям для принятия решения</w:t>
            </w:r>
          </w:p>
        </w:tc>
        <w:tc>
          <w:tcPr>
            <w:tcW w:w="2910" w:type="dxa"/>
          </w:tcPr>
          <w:p w14:paraId="4F1AD4C3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До 20 рабочих дней</w:t>
            </w:r>
          </w:p>
        </w:tc>
      </w:tr>
      <w:tr w:rsidR="00033D4C" w:rsidRPr="00033D4C" w14:paraId="344FCB22" w14:textId="77777777" w:rsidTr="000F5942">
        <w:tc>
          <w:tcPr>
            <w:tcW w:w="542" w:type="dxa"/>
          </w:tcPr>
          <w:p w14:paraId="4F119E7C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891" w:type="dxa"/>
          </w:tcPr>
          <w:p w14:paraId="71F9E1C5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  <w:vMerge w:val="restart"/>
          </w:tcPr>
          <w:p w14:paraId="1A5743E5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20D46F73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10C45EA7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АП4. Принятие решения о</w:t>
            </w:r>
          </w:p>
          <w:p w14:paraId="586FF845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предоставлении услуги</w:t>
            </w:r>
          </w:p>
        </w:tc>
        <w:tc>
          <w:tcPr>
            <w:tcW w:w="6158" w:type="dxa"/>
          </w:tcPr>
          <w:p w14:paraId="5A945378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АД4.1. Принятие решения о предоставлении услуги</w:t>
            </w:r>
          </w:p>
        </w:tc>
        <w:tc>
          <w:tcPr>
            <w:tcW w:w="2910" w:type="dxa"/>
            <w:vMerge w:val="restart"/>
          </w:tcPr>
          <w:p w14:paraId="07530BB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17F5659E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3C4814B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До 1 часа</w:t>
            </w:r>
          </w:p>
        </w:tc>
      </w:tr>
      <w:tr w:rsidR="00033D4C" w:rsidRPr="00033D4C" w14:paraId="04EBA124" w14:textId="77777777" w:rsidTr="000F5942">
        <w:tc>
          <w:tcPr>
            <w:tcW w:w="542" w:type="dxa"/>
          </w:tcPr>
          <w:p w14:paraId="7430AD97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91" w:type="dxa"/>
          </w:tcPr>
          <w:p w14:paraId="0A807CAF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  <w:vMerge/>
          </w:tcPr>
          <w:p w14:paraId="7E3BFEBE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8" w:type="dxa"/>
          </w:tcPr>
          <w:p w14:paraId="086420ED" w14:textId="6B94C0F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АД4.2. Формирование решения о предоставлении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услуги</w:t>
            </w:r>
          </w:p>
        </w:tc>
        <w:tc>
          <w:tcPr>
            <w:tcW w:w="2910" w:type="dxa"/>
            <w:vMerge/>
          </w:tcPr>
          <w:p w14:paraId="044FD002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2499B64B" w14:textId="77777777" w:rsidTr="000F5942">
        <w:tc>
          <w:tcPr>
            <w:tcW w:w="542" w:type="dxa"/>
          </w:tcPr>
          <w:p w14:paraId="5E918F55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891" w:type="dxa"/>
          </w:tcPr>
          <w:p w14:paraId="1134A4FF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  <w:vMerge/>
          </w:tcPr>
          <w:p w14:paraId="2BAA7A71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8" w:type="dxa"/>
          </w:tcPr>
          <w:p w14:paraId="0AF5B601" w14:textId="18C1647B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АД4.3. Принятие решения об отказе в предоставлении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услуги</w:t>
            </w:r>
          </w:p>
        </w:tc>
        <w:tc>
          <w:tcPr>
            <w:tcW w:w="2910" w:type="dxa"/>
            <w:vMerge/>
          </w:tcPr>
          <w:p w14:paraId="0F54003C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36AA8282" w14:textId="77777777" w:rsidTr="000F5942">
        <w:tc>
          <w:tcPr>
            <w:tcW w:w="542" w:type="dxa"/>
          </w:tcPr>
          <w:p w14:paraId="37F33370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891" w:type="dxa"/>
          </w:tcPr>
          <w:p w14:paraId="08092183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  <w:vMerge/>
          </w:tcPr>
          <w:p w14:paraId="61575F8D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158" w:type="dxa"/>
          </w:tcPr>
          <w:p w14:paraId="6FF99091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АД4.4. Формирование отказа в предоставлении услуги</w:t>
            </w:r>
          </w:p>
        </w:tc>
        <w:tc>
          <w:tcPr>
            <w:tcW w:w="2910" w:type="dxa"/>
            <w:vMerge/>
          </w:tcPr>
          <w:p w14:paraId="542BFD8A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033D4C" w:rsidRPr="00033D4C" w14:paraId="5EAF110B" w14:textId="77777777" w:rsidTr="000F5942">
        <w:tc>
          <w:tcPr>
            <w:tcW w:w="542" w:type="dxa"/>
          </w:tcPr>
          <w:p w14:paraId="465D73DE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891" w:type="dxa"/>
          </w:tcPr>
          <w:p w14:paraId="0A32DFCC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Модуль МФЦ/</w:t>
            </w:r>
          </w:p>
          <w:p w14:paraId="5CC047E9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Ведомство/ПГС</w:t>
            </w:r>
          </w:p>
        </w:tc>
        <w:tc>
          <w:tcPr>
            <w:tcW w:w="3059" w:type="dxa"/>
          </w:tcPr>
          <w:p w14:paraId="57939554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АП5. Выдача результата на</w:t>
            </w:r>
          </w:p>
          <w:p w14:paraId="53D48FA1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бумажном носителе</w:t>
            </w:r>
          </w:p>
          <w:p w14:paraId="1C9704B5" w14:textId="77777777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(опционально)</w:t>
            </w:r>
          </w:p>
        </w:tc>
        <w:tc>
          <w:tcPr>
            <w:tcW w:w="6158" w:type="dxa"/>
          </w:tcPr>
          <w:p w14:paraId="798F5766" w14:textId="21F100AC" w:rsidR="00033D4C" w:rsidRPr="0025280A" w:rsidRDefault="00033D4C" w:rsidP="00033D4C">
            <w:pPr>
              <w:suppressAutoHyphens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АД5.1. Выдача результата в виде экземпляра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электронного документа, распечатанного на бумажном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носителе, заверенного подписью и печатью</w:t>
            </w:r>
            <w:r w:rsidR="005C26BA"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МФЦ/Ведомство</w:t>
            </w:r>
          </w:p>
        </w:tc>
        <w:tc>
          <w:tcPr>
            <w:tcW w:w="2910" w:type="dxa"/>
          </w:tcPr>
          <w:p w14:paraId="0B18E695" w14:textId="77777777" w:rsidR="00033D4C" w:rsidRPr="0025280A" w:rsidRDefault="00033D4C" w:rsidP="00033D4C">
            <w:pPr>
              <w:suppressAutoHyphens/>
              <w:contextualSpacing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После окончания процедуры</w:t>
            </w:r>
          </w:p>
          <w:p w14:paraId="5552A5CA" w14:textId="77777777" w:rsidR="00033D4C" w:rsidRPr="0025280A" w:rsidRDefault="00033D4C" w:rsidP="00033D4C">
            <w:pPr>
              <w:suppressAutoHyphens/>
              <w:contextualSpacing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5280A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принятия решения</w:t>
            </w:r>
          </w:p>
        </w:tc>
      </w:tr>
    </w:tbl>
    <w:p w14:paraId="568C78CE" w14:textId="77777777" w:rsidR="009816F0" w:rsidRPr="0025280A" w:rsidRDefault="009816F0" w:rsidP="00BB4B6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9816F0" w:rsidRPr="0025280A" w:rsidSect="00BB4B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284AF" w14:textId="77777777" w:rsidR="0028009C" w:rsidRDefault="0028009C" w:rsidP="00033D4C">
      <w:pPr>
        <w:spacing w:after="0" w:line="240" w:lineRule="auto"/>
      </w:pPr>
      <w:r>
        <w:separator/>
      </w:r>
    </w:p>
  </w:endnote>
  <w:endnote w:type="continuationSeparator" w:id="0">
    <w:p w14:paraId="1E819107" w14:textId="77777777" w:rsidR="0028009C" w:rsidRDefault="0028009C" w:rsidP="0003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9F856" w14:textId="77777777" w:rsidR="0028009C" w:rsidRDefault="0028009C" w:rsidP="00033D4C">
      <w:pPr>
        <w:spacing w:after="0" w:line="240" w:lineRule="auto"/>
      </w:pPr>
      <w:r>
        <w:separator/>
      </w:r>
    </w:p>
  </w:footnote>
  <w:footnote w:type="continuationSeparator" w:id="0">
    <w:p w14:paraId="5DE45228" w14:textId="77777777" w:rsidR="0028009C" w:rsidRDefault="0028009C" w:rsidP="00033D4C">
      <w:pPr>
        <w:spacing w:after="0" w:line="240" w:lineRule="auto"/>
      </w:pPr>
      <w:r>
        <w:continuationSeparator/>
      </w:r>
    </w:p>
  </w:footnote>
  <w:footnote w:id="1">
    <w:p w14:paraId="60CFEB6C" w14:textId="77777777" w:rsidR="00033D4C" w:rsidRPr="0025280A" w:rsidRDefault="00033D4C" w:rsidP="00033D4C">
      <w:pPr>
        <w:pStyle w:val="a4"/>
        <w:rPr>
          <w:rFonts w:ascii="Arial" w:hAnsi="Arial" w:cs="Arial"/>
          <w:sz w:val="24"/>
          <w:szCs w:val="24"/>
        </w:rPr>
      </w:pPr>
      <w:r w:rsidRPr="0025280A">
        <w:rPr>
          <w:rStyle w:val="a6"/>
          <w:rFonts w:ascii="Arial" w:hAnsi="Arial" w:cs="Arial"/>
          <w:sz w:val="24"/>
          <w:szCs w:val="24"/>
        </w:rPr>
        <w:footnoteRef/>
      </w:r>
      <w:r w:rsidRPr="0025280A">
        <w:rPr>
          <w:rFonts w:ascii="Arial" w:hAnsi="Arial" w:cs="Arial"/>
          <w:sz w:val="24"/>
          <w:szCs w:val="24"/>
        </w:rPr>
        <w:t xml:space="preserve"> Полный перечень административных процедур и действий содержится в соответствующем справочнике</w:t>
      </w:r>
    </w:p>
  </w:footnote>
  <w:footnote w:id="2">
    <w:p w14:paraId="238786F2" w14:textId="77777777" w:rsidR="00033D4C" w:rsidRPr="0025280A" w:rsidRDefault="00033D4C" w:rsidP="00033D4C">
      <w:pPr>
        <w:pStyle w:val="a4"/>
        <w:rPr>
          <w:rFonts w:ascii="Arial" w:hAnsi="Arial" w:cs="Arial"/>
          <w:sz w:val="24"/>
          <w:szCs w:val="24"/>
        </w:rPr>
      </w:pPr>
      <w:r w:rsidRPr="0025280A">
        <w:rPr>
          <w:rStyle w:val="a6"/>
          <w:rFonts w:ascii="Arial" w:hAnsi="Arial" w:cs="Arial"/>
          <w:sz w:val="24"/>
          <w:szCs w:val="24"/>
        </w:rPr>
        <w:footnoteRef/>
      </w:r>
      <w:r w:rsidRPr="0025280A">
        <w:rPr>
          <w:rFonts w:ascii="Arial" w:hAnsi="Arial" w:cs="Arial"/>
          <w:sz w:val="24"/>
          <w:szCs w:val="24"/>
        </w:rPr>
        <w:t xml:space="preserve"> Не включается в общий срок предоставления услуги</w:t>
      </w:r>
    </w:p>
  </w:footnote>
  <w:footnote w:id="3">
    <w:p w14:paraId="2150BD4B" w14:textId="77777777" w:rsidR="00033D4C" w:rsidRPr="0025280A" w:rsidRDefault="00033D4C" w:rsidP="00033D4C">
      <w:pPr>
        <w:pStyle w:val="a4"/>
        <w:rPr>
          <w:rFonts w:ascii="Arial" w:hAnsi="Arial" w:cs="Arial"/>
          <w:sz w:val="24"/>
          <w:szCs w:val="24"/>
        </w:rPr>
      </w:pPr>
      <w:r w:rsidRPr="0025280A">
        <w:rPr>
          <w:rStyle w:val="a6"/>
          <w:rFonts w:ascii="Arial" w:hAnsi="Arial" w:cs="Arial"/>
          <w:sz w:val="24"/>
          <w:szCs w:val="24"/>
        </w:rPr>
        <w:footnoteRef/>
      </w:r>
      <w:r w:rsidRPr="0025280A">
        <w:rPr>
          <w:rFonts w:ascii="Arial" w:hAnsi="Arial" w:cs="Arial"/>
          <w:sz w:val="24"/>
          <w:szCs w:val="24"/>
        </w:rPr>
        <w:t xml:space="preserve"> Полный перечень административных процедур и действий содержится в соответствующем справочнике</w:t>
      </w:r>
    </w:p>
  </w:footnote>
  <w:footnote w:id="4">
    <w:p w14:paraId="317AB5BF" w14:textId="77777777" w:rsidR="00033D4C" w:rsidRPr="0025280A" w:rsidRDefault="00033D4C" w:rsidP="00033D4C">
      <w:pPr>
        <w:pStyle w:val="a4"/>
        <w:rPr>
          <w:rFonts w:ascii="Arial" w:hAnsi="Arial" w:cs="Arial"/>
          <w:sz w:val="24"/>
          <w:szCs w:val="24"/>
        </w:rPr>
      </w:pPr>
      <w:r w:rsidRPr="0025280A">
        <w:rPr>
          <w:rStyle w:val="a6"/>
          <w:rFonts w:ascii="Arial" w:hAnsi="Arial" w:cs="Arial"/>
          <w:sz w:val="24"/>
          <w:szCs w:val="24"/>
        </w:rPr>
        <w:footnoteRef/>
      </w:r>
      <w:r w:rsidRPr="0025280A">
        <w:rPr>
          <w:rFonts w:ascii="Arial" w:hAnsi="Arial" w:cs="Arial"/>
          <w:sz w:val="24"/>
          <w:szCs w:val="24"/>
        </w:rPr>
        <w:t xml:space="preserve"> Не включается в общий срок предоставления услуги</w:t>
      </w:r>
    </w:p>
  </w:footnote>
  <w:footnote w:id="5">
    <w:p w14:paraId="4B9B2F83" w14:textId="77777777" w:rsidR="00033D4C" w:rsidRPr="0025280A" w:rsidRDefault="00033D4C" w:rsidP="00033D4C">
      <w:pPr>
        <w:pStyle w:val="a4"/>
        <w:rPr>
          <w:rFonts w:ascii="Arial" w:hAnsi="Arial" w:cs="Arial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25280A">
        <w:rPr>
          <w:rFonts w:ascii="Arial" w:hAnsi="Arial" w:cs="Arial"/>
          <w:sz w:val="24"/>
          <w:szCs w:val="24"/>
        </w:rPr>
        <w:t>Полный перечень административных процедур и действий содержится в соответствующем справочнике</w:t>
      </w:r>
    </w:p>
  </w:footnote>
  <w:footnote w:id="6">
    <w:p w14:paraId="1B7A873D" w14:textId="77777777" w:rsidR="00033D4C" w:rsidRPr="0025280A" w:rsidRDefault="00033D4C" w:rsidP="00033D4C">
      <w:pPr>
        <w:pStyle w:val="a4"/>
        <w:rPr>
          <w:rFonts w:ascii="Arial" w:hAnsi="Arial" w:cs="Arial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25280A">
        <w:rPr>
          <w:rFonts w:ascii="Arial" w:hAnsi="Arial" w:cs="Arial"/>
          <w:sz w:val="24"/>
          <w:szCs w:val="24"/>
        </w:rPr>
        <w:t>Не включается в общий срок предоставления услуги</w:t>
      </w:r>
    </w:p>
  </w:footnote>
  <w:footnote w:id="7">
    <w:p w14:paraId="46A2F00C" w14:textId="77777777" w:rsidR="00033D4C" w:rsidRPr="0025280A" w:rsidRDefault="00033D4C" w:rsidP="00033D4C">
      <w:pPr>
        <w:pStyle w:val="a4"/>
        <w:rPr>
          <w:rFonts w:ascii="Arial" w:hAnsi="Arial" w:cs="Arial"/>
          <w:sz w:val="24"/>
          <w:szCs w:val="24"/>
        </w:rPr>
      </w:pPr>
      <w:r w:rsidRPr="0025280A">
        <w:rPr>
          <w:rStyle w:val="a6"/>
          <w:rFonts w:ascii="Arial" w:hAnsi="Arial" w:cs="Arial"/>
          <w:sz w:val="24"/>
          <w:szCs w:val="24"/>
        </w:rPr>
        <w:footnoteRef/>
      </w:r>
      <w:r w:rsidRPr="0025280A">
        <w:rPr>
          <w:rFonts w:ascii="Arial" w:hAnsi="Arial" w:cs="Arial"/>
          <w:sz w:val="24"/>
          <w:szCs w:val="24"/>
        </w:rPr>
        <w:t xml:space="preserve"> Полный перечень административных процедур и действий содержится в соответствующем справочнике</w:t>
      </w:r>
    </w:p>
  </w:footnote>
  <w:footnote w:id="8">
    <w:p w14:paraId="73DFE1BC" w14:textId="77777777" w:rsidR="00033D4C" w:rsidRPr="0025280A" w:rsidRDefault="00033D4C" w:rsidP="00033D4C">
      <w:pPr>
        <w:pStyle w:val="a4"/>
        <w:rPr>
          <w:rFonts w:ascii="Arial" w:hAnsi="Arial" w:cs="Arial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25280A">
        <w:rPr>
          <w:rFonts w:ascii="Arial" w:hAnsi="Arial" w:cs="Arial"/>
          <w:sz w:val="24"/>
          <w:szCs w:val="24"/>
        </w:rPr>
        <w:t>Не включается в общий срок предоставления услуги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80"/>
    <w:rsid w:val="00033D4C"/>
    <w:rsid w:val="0008728E"/>
    <w:rsid w:val="00091432"/>
    <w:rsid w:val="000F5942"/>
    <w:rsid w:val="00162EDC"/>
    <w:rsid w:val="00163A28"/>
    <w:rsid w:val="00166F5B"/>
    <w:rsid w:val="001760DC"/>
    <w:rsid w:val="001C3C9A"/>
    <w:rsid w:val="001E3D74"/>
    <w:rsid w:val="00220F1F"/>
    <w:rsid w:val="00246869"/>
    <w:rsid w:val="0025280A"/>
    <w:rsid w:val="0028009C"/>
    <w:rsid w:val="002F5815"/>
    <w:rsid w:val="003927FB"/>
    <w:rsid w:val="003E50CC"/>
    <w:rsid w:val="00482419"/>
    <w:rsid w:val="0049436F"/>
    <w:rsid w:val="0057330A"/>
    <w:rsid w:val="005C26BA"/>
    <w:rsid w:val="00623DBB"/>
    <w:rsid w:val="00680367"/>
    <w:rsid w:val="0075533F"/>
    <w:rsid w:val="00831404"/>
    <w:rsid w:val="009816F0"/>
    <w:rsid w:val="00984BE5"/>
    <w:rsid w:val="009B0640"/>
    <w:rsid w:val="00A95546"/>
    <w:rsid w:val="00AA422A"/>
    <w:rsid w:val="00AF001A"/>
    <w:rsid w:val="00AF5A51"/>
    <w:rsid w:val="00B51FF3"/>
    <w:rsid w:val="00B92138"/>
    <w:rsid w:val="00BB4B60"/>
    <w:rsid w:val="00BC71E2"/>
    <w:rsid w:val="00C01D27"/>
    <w:rsid w:val="00CC51A3"/>
    <w:rsid w:val="00D43039"/>
    <w:rsid w:val="00E1091B"/>
    <w:rsid w:val="00EC3C99"/>
    <w:rsid w:val="00EE625B"/>
    <w:rsid w:val="00F94980"/>
    <w:rsid w:val="00F97D61"/>
    <w:rsid w:val="00F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87C3"/>
  <w15:chartTrackingRefBased/>
  <w15:docId w15:val="{FA4BA349-C671-44DF-85F2-F11827E7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33D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3D4C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033D4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033D4C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033D4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Шух</dc:creator>
  <cp:keywords/>
  <dc:description/>
  <cp:lastModifiedBy>Spec</cp:lastModifiedBy>
  <cp:revision>50</cp:revision>
  <dcterms:created xsi:type="dcterms:W3CDTF">2023-12-26T01:11:00Z</dcterms:created>
  <dcterms:modified xsi:type="dcterms:W3CDTF">2024-02-01T02:40:00Z</dcterms:modified>
</cp:coreProperties>
</file>